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5A" w:rsidRDefault="00D9125A" w:rsidP="00D9125A">
      <w:pPr>
        <w:pStyle w:val="Title"/>
      </w:pPr>
      <w:r>
        <w:t>Using Secure Socket Layer with Tethys</w:t>
      </w:r>
    </w:p>
    <w:p w:rsidR="00D9125A" w:rsidRDefault="00D9125A">
      <w:pPr>
        <w:pStyle w:val="TOCHeading"/>
      </w:pPr>
      <w:r>
        <w:rPr>
          <w:noProof/>
          <w:lang w:eastAsia="en-US"/>
        </w:rPr>
        <w:drawing>
          <wp:inline distT="0" distB="0" distL="0" distR="0" wp14:anchorId="55B1DF4A" wp14:editId="23CFFF30">
            <wp:extent cx="5943600" cy="4395470"/>
            <wp:effectExtent l="0" t="0" r="0" b="5080"/>
            <wp:docPr id="1" name="Picture 1" descr="http://farm3.static.flickr.com/2125/2098902048_6521b1ee3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3.static.flickr.com/2125/2098902048_6521b1ee34_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395470"/>
                    </a:xfrm>
                    <a:prstGeom prst="rect">
                      <a:avLst/>
                    </a:prstGeom>
                    <a:noFill/>
                    <a:ln>
                      <a:noFill/>
                    </a:ln>
                  </pic:spPr>
                </pic:pic>
              </a:graphicData>
            </a:graphic>
          </wp:inline>
        </w:drawing>
      </w:r>
    </w:p>
    <w:p w:rsidR="00D9125A" w:rsidRPr="00D9125A" w:rsidRDefault="00D9125A" w:rsidP="00D9125A">
      <w:pPr>
        <w:jc w:val="right"/>
        <w:rPr>
          <w:sz w:val="18"/>
          <w:szCs w:val="18"/>
          <w:lang w:eastAsia="ja-JP"/>
        </w:rPr>
      </w:pPr>
      <w:r w:rsidRPr="00D9125A">
        <w:rPr>
          <w:sz w:val="18"/>
          <w:szCs w:val="18"/>
        </w:rPr>
        <w:t>Tethys, Antioch mosaic, 3</w:t>
      </w:r>
      <w:r w:rsidRPr="00D9125A">
        <w:rPr>
          <w:sz w:val="18"/>
          <w:szCs w:val="18"/>
          <w:vertAlign w:val="superscript"/>
        </w:rPr>
        <w:t>rd</w:t>
      </w:r>
      <w:r w:rsidRPr="00D9125A">
        <w:rPr>
          <w:sz w:val="18"/>
          <w:szCs w:val="18"/>
        </w:rPr>
        <w:t xml:space="preserve"> century from Baltimore Museum of Art</w:t>
      </w:r>
    </w:p>
    <w:p w:rsidR="00D9125A" w:rsidRDefault="00D9125A" w:rsidP="00D9125A">
      <w:pPr>
        <w:pStyle w:val="NoSpacing"/>
      </w:pPr>
    </w:p>
    <w:p w:rsidR="00D9125A" w:rsidRDefault="00D9125A" w:rsidP="00D9125A">
      <w:pPr>
        <w:pStyle w:val="NoSpacing"/>
      </w:pPr>
      <w:r>
        <w:t>Marie A. Roch, San Diego State University/Scripps Institution of Oceanography</w:t>
      </w:r>
    </w:p>
    <w:p w:rsidR="00D9125A" w:rsidRDefault="00D9125A" w:rsidP="00D9125A">
      <w:pPr>
        <w:pStyle w:val="NoSpacing"/>
      </w:pPr>
    </w:p>
    <w:p w:rsidR="00D9125A" w:rsidRDefault="00D9125A">
      <w:pPr>
        <w:rPr>
          <w:lang w:eastAsia="ja-JP"/>
        </w:rPr>
      </w:pPr>
      <w:r>
        <w:rPr>
          <w:lang w:eastAsia="ja-JP"/>
        </w:rPr>
        <w:br w:type="page"/>
      </w:r>
    </w:p>
    <w:p w:rsidR="00D9125A" w:rsidRPr="00D9125A" w:rsidRDefault="00D9125A" w:rsidP="00D9125A">
      <w:pPr>
        <w:rPr>
          <w:lang w:eastAsia="ja-JP"/>
        </w:rPr>
      </w:pPr>
    </w:p>
    <w:sdt>
      <w:sdtPr>
        <w:rPr>
          <w:rFonts w:asciiTheme="minorHAnsi" w:eastAsiaTheme="minorHAnsi" w:hAnsiTheme="minorHAnsi" w:cstheme="minorBidi"/>
          <w:b w:val="0"/>
          <w:bCs w:val="0"/>
          <w:color w:val="auto"/>
          <w:sz w:val="22"/>
          <w:szCs w:val="22"/>
          <w:lang w:eastAsia="en-US"/>
        </w:rPr>
        <w:id w:val="-609434171"/>
        <w:docPartObj>
          <w:docPartGallery w:val="Table of Contents"/>
          <w:docPartUnique/>
        </w:docPartObj>
      </w:sdtPr>
      <w:sdtEndPr>
        <w:rPr>
          <w:noProof/>
        </w:rPr>
      </w:sdtEndPr>
      <w:sdtContent>
        <w:p w:rsidR="00D9125A" w:rsidRDefault="00D9125A">
          <w:pPr>
            <w:pStyle w:val="TOCHeading"/>
          </w:pPr>
          <w:r>
            <w:t>Contents</w:t>
          </w:r>
        </w:p>
        <w:p w:rsidR="00291EFA" w:rsidRDefault="00D9125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0209924" w:history="1">
            <w:r w:rsidR="00291EFA" w:rsidRPr="002C1097">
              <w:rPr>
                <w:rStyle w:val="Hyperlink"/>
                <w:noProof/>
              </w:rPr>
              <w:t>Introduction</w:t>
            </w:r>
            <w:r w:rsidR="00291EFA">
              <w:rPr>
                <w:noProof/>
                <w:webHidden/>
              </w:rPr>
              <w:tab/>
            </w:r>
            <w:r w:rsidR="00291EFA">
              <w:rPr>
                <w:noProof/>
                <w:webHidden/>
              </w:rPr>
              <w:fldChar w:fldCharType="begin"/>
            </w:r>
            <w:r w:rsidR="00291EFA">
              <w:rPr>
                <w:noProof/>
                <w:webHidden/>
              </w:rPr>
              <w:instrText xml:space="preserve"> PAGEREF _Toc380209924 \h </w:instrText>
            </w:r>
            <w:r w:rsidR="00291EFA">
              <w:rPr>
                <w:noProof/>
                <w:webHidden/>
              </w:rPr>
            </w:r>
            <w:r w:rsidR="00291EFA">
              <w:rPr>
                <w:noProof/>
                <w:webHidden/>
              </w:rPr>
              <w:fldChar w:fldCharType="separate"/>
            </w:r>
            <w:r w:rsidR="00291EFA">
              <w:rPr>
                <w:noProof/>
                <w:webHidden/>
              </w:rPr>
              <w:t>2</w:t>
            </w:r>
            <w:r w:rsidR="00291EFA">
              <w:rPr>
                <w:noProof/>
                <w:webHidden/>
              </w:rPr>
              <w:fldChar w:fldCharType="end"/>
            </w:r>
          </w:hyperlink>
        </w:p>
        <w:p w:rsidR="00291EFA" w:rsidRDefault="00291EFA">
          <w:pPr>
            <w:pStyle w:val="TOC1"/>
            <w:tabs>
              <w:tab w:val="right" w:leader="dot" w:pos="9350"/>
            </w:tabs>
            <w:rPr>
              <w:rFonts w:eastAsiaTheme="minorEastAsia"/>
              <w:noProof/>
            </w:rPr>
          </w:pPr>
          <w:hyperlink w:anchor="_Toc380209925" w:history="1">
            <w:r w:rsidRPr="002C1097">
              <w:rPr>
                <w:rStyle w:val="Hyperlink"/>
                <w:noProof/>
              </w:rPr>
              <w:t>Certificate authority issued certificate</w:t>
            </w:r>
            <w:r>
              <w:rPr>
                <w:noProof/>
                <w:webHidden/>
              </w:rPr>
              <w:tab/>
            </w:r>
            <w:r>
              <w:rPr>
                <w:noProof/>
                <w:webHidden/>
              </w:rPr>
              <w:fldChar w:fldCharType="begin"/>
            </w:r>
            <w:r>
              <w:rPr>
                <w:noProof/>
                <w:webHidden/>
              </w:rPr>
              <w:instrText xml:space="preserve"> PAGEREF _Toc380209925 \h </w:instrText>
            </w:r>
            <w:r>
              <w:rPr>
                <w:noProof/>
                <w:webHidden/>
              </w:rPr>
            </w:r>
            <w:r>
              <w:rPr>
                <w:noProof/>
                <w:webHidden/>
              </w:rPr>
              <w:fldChar w:fldCharType="separate"/>
            </w:r>
            <w:r>
              <w:rPr>
                <w:noProof/>
                <w:webHidden/>
              </w:rPr>
              <w:t>2</w:t>
            </w:r>
            <w:r>
              <w:rPr>
                <w:noProof/>
                <w:webHidden/>
              </w:rPr>
              <w:fldChar w:fldCharType="end"/>
            </w:r>
          </w:hyperlink>
        </w:p>
        <w:p w:rsidR="00291EFA" w:rsidRDefault="00291EFA">
          <w:pPr>
            <w:pStyle w:val="TOC1"/>
            <w:tabs>
              <w:tab w:val="right" w:leader="dot" w:pos="9350"/>
            </w:tabs>
            <w:rPr>
              <w:rFonts w:eastAsiaTheme="minorEastAsia"/>
              <w:noProof/>
            </w:rPr>
          </w:pPr>
          <w:hyperlink w:anchor="_Toc380209926" w:history="1">
            <w:r w:rsidRPr="002C1097">
              <w:rPr>
                <w:rStyle w:val="Hyperlink"/>
                <w:noProof/>
              </w:rPr>
              <w:t>Self-Signed certificate</w:t>
            </w:r>
            <w:r>
              <w:rPr>
                <w:noProof/>
                <w:webHidden/>
              </w:rPr>
              <w:tab/>
            </w:r>
            <w:r>
              <w:rPr>
                <w:noProof/>
                <w:webHidden/>
              </w:rPr>
              <w:fldChar w:fldCharType="begin"/>
            </w:r>
            <w:r>
              <w:rPr>
                <w:noProof/>
                <w:webHidden/>
              </w:rPr>
              <w:instrText xml:space="preserve"> PAGEREF _Toc380209926 \h </w:instrText>
            </w:r>
            <w:r>
              <w:rPr>
                <w:noProof/>
                <w:webHidden/>
              </w:rPr>
            </w:r>
            <w:r>
              <w:rPr>
                <w:noProof/>
                <w:webHidden/>
              </w:rPr>
              <w:fldChar w:fldCharType="separate"/>
            </w:r>
            <w:r>
              <w:rPr>
                <w:noProof/>
                <w:webHidden/>
              </w:rPr>
              <w:t>3</w:t>
            </w:r>
            <w:r>
              <w:rPr>
                <w:noProof/>
                <w:webHidden/>
              </w:rPr>
              <w:fldChar w:fldCharType="end"/>
            </w:r>
          </w:hyperlink>
        </w:p>
        <w:p w:rsidR="00291EFA" w:rsidRDefault="00291EFA">
          <w:pPr>
            <w:pStyle w:val="TOC2"/>
            <w:tabs>
              <w:tab w:val="right" w:leader="dot" w:pos="9350"/>
            </w:tabs>
            <w:rPr>
              <w:rFonts w:eastAsiaTheme="minorEastAsia"/>
              <w:noProof/>
            </w:rPr>
          </w:pPr>
          <w:hyperlink w:anchor="_Toc380209927" w:history="1">
            <w:r w:rsidRPr="002C1097">
              <w:rPr>
                <w:rStyle w:val="Hyperlink"/>
                <w:noProof/>
              </w:rPr>
              <w:t>Generating key files and certificates</w:t>
            </w:r>
            <w:r>
              <w:rPr>
                <w:noProof/>
                <w:webHidden/>
              </w:rPr>
              <w:tab/>
            </w:r>
            <w:r>
              <w:rPr>
                <w:noProof/>
                <w:webHidden/>
              </w:rPr>
              <w:fldChar w:fldCharType="begin"/>
            </w:r>
            <w:r>
              <w:rPr>
                <w:noProof/>
                <w:webHidden/>
              </w:rPr>
              <w:instrText xml:space="preserve"> PAGEREF _Toc380209927 \h </w:instrText>
            </w:r>
            <w:r>
              <w:rPr>
                <w:noProof/>
                <w:webHidden/>
              </w:rPr>
            </w:r>
            <w:r>
              <w:rPr>
                <w:noProof/>
                <w:webHidden/>
              </w:rPr>
              <w:fldChar w:fldCharType="separate"/>
            </w:r>
            <w:r>
              <w:rPr>
                <w:noProof/>
                <w:webHidden/>
              </w:rPr>
              <w:t>3</w:t>
            </w:r>
            <w:r>
              <w:rPr>
                <w:noProof/>
                <w:webHidden/>
              </w:rPr>
              <w:fldChar w:fldCharType="end"/>
            </w:r>
          </w:hyperlink>
        </w:p>
        <w:p w:rsidR="00291EFA" w:rsidRDefault="00291EFA">
          <w:pPr>
            <w:pStyle w:val="TOC2"/>
            <w:tabs>
              <w:tab w:val="right" w:leader="dot" w:pos="9350"/>
            </w:tabs>
            <w:rPr>
              <w:rFonts w:eastAsiaTheme="minorEastAsia"/>
              <w:noProof/>
            </w:rPr>
          </w:pPr>
          <w:hyperlink w:anchor="_Toc380209928" w:history="1">
            <w:r w:rsidRPr="002C1097">
              <w:rPr>
                <w:rStyle w:val="Hyperlink"/>
                <w:noProof/>
              </w:rPr>
              <w:t>Installing certificates</w:t>
            </w:r>
            <w:r>
              <w:rPr>
                <w:noProof/>
                <w:webHidden/>
              </w:rPr>
              <w:tab/>
            </w:r>
            <w:r>
              <w:rPr>
                <w:noProof/>
                <w:webHidden/>
              </w:rPr>
              <w:fldChar w:fldCharType="begin"/>
            </w:r>
            <w:r>
              <w:rPr>
                <w:noProof/>
                <w:webHidden/>
              </w:rPr>
              <w:instrText xml:space="preserve"> PAGEREF _Toc380209928 \h </w:instrText>
            </w:r>
            <w:r>
              <w:rPr>
                <w:noProof/>
                <w:webHidden/>
              </w:rPr>
            </w:r>
            <w:r>
              <w:rPr>
                <w:noProof/>
                <w:webHidden/>
              </w:rPr>
              <w:fldChar w:fldCharType="separate"/>
            </w:r>
            <w:r>
              <w:rPr>
                <w:noProof/>
                <w:webHidden/>
              </w:rPr>
              <w:t>4</w:t>
            </w:r>
            <w:r>
              <w:rPr>
                <w:noProof/>
                <w:webHidden/>
              </w:rPr>
              <w:fldChar w:fldCharType="end"/>
            </w:r>
          </w:hyperlink>
        </w:p>
        <w:p w:rsidR="00291EFA" w:rsidRDefault="00291EFA">
          <w:pPr>
            <w:pStyle w:val="TOC3"/>
            <w:tabs>
              <w:tab w:val="right" w:leader="dot" w:pos="9350"/>
            </w:tabs>
            <w:rPr>
              <w:rFonts w:eastAsiaTheme="minorEastAsia"/>
              <w:noProof/>
            </w:rPr>
          </w:pPr>
          <w:hyperlink w:anchor="_Toc380209929" w:history="1">
            <w:r w:rsidRPr="002C1097">
              <w:rPr>
                <w:rStyle w:val="Hyperlink"/>
                <w:noProof/>
              </w:rPr>
              <w:t>Certificates for Matlab</w:t>
            </w:r>
            <w:r>
              <w:rPr>
                <w:noProof/>
                <w:webHidden/>
              </w:rPr>
              <w:tab/>
            </w:r>
            <w:r>
              <w:rPr>
                <w:noProof/>
                <w:webHidden/>
              </w:rPr>
              <w:fldChar w:fldCharType="begin"/>
            </w:r>
            <w:r>
              <w:rPr>
                <w:noProof/>
                <w:webHidden/>
              </w:rPr>
              <w:instrText xml:space="preserve"> PAGEREF _Toc380209929 \h </w:instrText>
            </w:r>
            <w:r>
              <w:rPr>
                <w:noProof/>
                <w:webHidden/>
              </w:rPr>
            </w:r>
            <w:r>
              <w:rPr>
                <w:noProof/>
                <w:webHidden/>
              </w:rPr>
              <w:fldChar w:fldCharType="separate"/>
            </w:r>
            <w:r>
              <w:rPr>
                <w:noProof/>
                <w:webHidden/>
              </w:rPr>
              <w:t>4</w:t>
            </w:r>
            <w:r>
              <w:rPr>
                <w:noProof/>
                <w:webHidden/>
              </w:rPr>
              <w:fldChar w:fldCharType="end"/>
            </w:r>
          </w:hyperlink>
        </w:p>
        <w:p w:rsidR="00291EFA" w:rsidRDefault="00291EFA">
          <w:pPr>
            <w:pStyle w:val="TOC3"/>
            <w:tabs>
              <w:tab w:val="right" w:leader="dot" w:pos="9350"/>
            </w:tabs>
            <w:rPr>
              <w:rFonts w:eastAsiaTheme="minorEastAsia"/>
              <w:noProof/>
            </w:rPr>
          </w:pPr>
          <w:hyperlink w:anchor="_Toc380209930" w:history="1">
            <w:r w:rsidRPr="002C1097">
              <w:rPr>
                <w:rStyle w:val="Hyperlink"/>
                <w:noProof/>
              </w:rPr>
              <w:t>Certificates for Java</w:t>
            </w:r>
            <w:r>
              <w:rPr>
                <w:noProof/>
                <w:webHidden/>
              </w:rPr>
              <w:tab/>
            </w:r>
            <w:r>
              <w:rPr>
                <w:noProof/>
                <w:webHidden/>
              </w:rPr>
              <w:fldChar w:fldCharType="begin"/>
            </w:r>
            <w:r>
              <w:rPr>
                <w:noProof/>
                <w:webHidden/>
              </w:rPr>
              <w:instrText xml:space="preserve"> PAGEREF _Toc380209930 \h </w:instrText>
            </w:r>
            <w:r>
              <w:rPr>
                <w:noProof/>
                <w:webHidden/>
              </w:rPr>
            </w:r>
            <w:r>
              <w:rPr>
                <w:noProof/>
                <w:webHidden/>
              </w:rPr>
              <w:fldChar w:fldCharType="separate"/>
            </w:r>
            <w:r>
              <w:rPr>
                <w:noProof/>
                <w:webHidden/>
              </w:rPr>
              <w:t>5</w:t>
            </w:r>
            <w:r>
              <w:rPr>
                <w:noProof/>
                <w:webHidden/>
              </w:rPr>
              <w:fldChar w:fldCharType="end"/>
            </w:r>
          </w:hyperlink>
        </w:p>
        <w:p w:rsidR="00291EFA" w:rsidRDefault="00291EFA">
          <w:pPr>
            <w:pStyle w:val="TOC3"/>
            <w:tabs>
              <w:tab w:val="right" w:leader="dot" w:pos="9350"/>
            </w:tabs>
            <w:rPr>
              <w:rFonts w:eastAsiaTheme="minorEastAsia"/>
              <w:noProof/>
            </w:rPr>
          </w:pPr>
          <w:hyperlink w:anchor="_Toc380209931" w:history="1">
            <w:r w:rsidRPr="002C1097">
              <w:rPr>
                <w:rStyle w:val="Hyperlink"/>
                <w:noProof/>
              </w:rPr>
              <w:t>Certificates for other clients</w:t>
            </w:r>
            <w:r>
              <w:rPr>
                <w:noProof/>
                <w:webHidden/>
              </w:rPr>
              <w:tab/>
            </w:r>
            <w:r>
              <w:rPr>
                <w:noProof/>
                <w:webHidden/>
              </w:rPr>
              <w:fldChar w:fldCharType="begin"/>
            </w:r>
            <w:r>
              <w:rPr>
                <w:noProof/>
                <w:webHidden/>
              </w:rPr>
              <w:instrText xml:space="preserve"> PAGEREF _Toc380209931 \h </w:instrText>
            </w:r>
            <w:r>
              <w:rPr>
                <w:noProof/>
                <w:webHidden/>
              </w:rPr>
            </w:r>
            <w:r>
              <w:rPr>
                <w:noProof/>
                <w:webHidden/>
              </w:rPr>
              <w:fldChar w:fldCharType="separate"/>
            </w:r>
            <w:r>
              <w:rPr>
                <w:noProof/>
                <w:webHidden/>
              </w:rPr>
              <w:t>6</w:t>
            </w:r>
            <w:r>
              <w:rPr>
                <w:noProof/>
                <w:webHidden/>
              </w:rPr>
              <w:fldChar w:fldCharType="end"/>
            </w:r>
          </w:hyperlink>
        </w:p>
        <w:p w:rsidR="00D9125A" w:rsidRDefault="00D9125A">
          <w:r>
            <w:rPr>
              <w:b/>
              <w:bCs/>
              <w:noProof/>
            </w:rPr>
            <w:fldChar w:fldCharType="end"/>
          </w:r>
        </w:p>
      </w:sdtContent>
    </w:sdt>
    <w:p w:rsidR="003459D9" w:rsidRDefault="00D9125A" w:rsidP="00D9125A">
      <w:pPr>
        <w:pStyle w:val="Heading1"/>
      </w:pPr>
      <w:bookmarkStart w:id="0" w:name="_Toc380209924"/>
      <w:r>
        <w:t>Introduction</w:t>
      </w:r>
      <w:bookmarkEnd w:id="0"/>
    </w:p>
    <w:p w:rsidR="003459D9" w:rsidRDefault="003459D9" w:rsidP="003459D9">
      <w:r>
        <w:t>Tethys can be run over se</w:t>
      </w:r>
      <w:bookmarkStart w:id="1" w:name="_GoBack"/>
      <w:bookmarkEnd w:id="1"/>
      <w:r>
        <w:t>cure socket layer (SSL) which provides increased security</w:t>
      </w:r>
      <w:r w:rsidR="00CE6FCB">
        <w:t xml:space="preserve"> by encrypting the data stream and by verifying that the Tethys server a client is communicating with is the correct one</w:t>
      </w:r>
      <w:r>
        <w:t xml:space="preserve">.  Setting up Tethys for secure socket layer transport requires a certificate that is stored in the database directory.  Certificates are used to establish trust between computers in a network.  Your system administrator can help you obtain a certificate or you can create one on your own.  </w:t>
      </w:r>
    </w:p>
    <w:p w:rsidR="003459D9" w:rsidRDefault="00B842BF" w:rsidP="003459D9">
      <w:r>
        <w:t>By far t</w:t>
      </w:r>
      <w:r w:rsidR="003459D9">
        <w:t xml:space="preserve">he easiest way to use a certificate is to have one issued by a certificate authority.  If your organization does not have a relationship with a certificate authority, you can purchase a certificate from many vendors, but these vendors typically charge an annual sum.  Consequently, many people choose to issue self-signed certificates.  These are certificates that an individual creates.  The problem with such certificates is that there is no way for other machines to automatically trust them.  Steps must </w:t>
      </w:r>
      <w:r w:rsidR="008229F3">
        <w:t xml:space="preserve">then </w:t>
      </w:r>
      <w:r w:rsidR="003459D9">
        <w:t>be taken to inform Tethys clients that the self-signed certificate is valid.</w:t>
      </w:r>
      <w:r w:rsidR="00CE6FCB">
        <w:t xml:space="preserve">  We outline methods for setting up Tethys to work with both types of certificates.  Note that starting Tethys in secure socket mode without having installed a certificate will cause the server to fail.</w:t>
      </w:r>
    </w:p>
    <w:p w:rsidR="00CE6FCB" w:rsidRDefault="00CE6FCB" w:rsidP="003459D9">
      <w:r>
        <w:t xml:space="preserve">Certificates rely on a public-private key system.  One party holds the private key which must be kept secret and anyone else can have the public key.  The pair of keys are used together to provide secure encryption.  </w:t>
      </w:r>
    </w:p>
    <w:p w:rsidR="008229F3" w:rsidRDefault="008229F3" w:rsidP="008229F3">
      <w:pPr>
        <w:pStyle w:val="Heading1"/>
      </w:pPr>
      <w:bookmarkStart w:id="2" w:name="_Toc380209925"/>
      <w:r>
        <w:t>Certificate authority issued certificate</w:t>
      </w:r>
      <w:bookmarkEnd w:id="2"/>
    </w:p>
    <w:p w:rsidR="00AA5478" w:rsidRDefault="00AA5478" w:rsidP="008229F3">
      <w:r>
        <w:t>Obtain a certificate from your certificate issuing authority.  This may be your organization which may have a certificate authority for its domain, or could be an external certificate issuing authority that will typically charge a ser</w:t>
      </w:r>
      <w:r w:rsidR="00B842BF">
        <w:t xml:space="preserve">vice fee. </w:t>
      </w:r>
    </w:p>
    <w:p w:rsidR="00B842BF" w:rsidRDefault="008229F3" w:rsidP="008229F3">
      <w:r>
        <w:lastRenderedPageBreak/>
        <w:t>Copy your certificate</w:t>
      </w:r>
      <w:r w:rsidR="00B842BF">
        <w:t xml:space="preserve"> and private/public keys</w:t>
      </w:r>
      <w:r>
        <w:t xml:space="preserve"> files to the database with which they are to be used, e.g. c</w:t>
      </w:r>
      <w:proofErr w:type="gramStart"/>
      <w:r>
        <w:t>:/</w:t>
      </w:r>
      <w:proofErr w:type="gramEnd"/>
      <w:r>
        <w:t>Users/tethys/metadata.  Start the server in secu</w:t>
      </w:r>
      <w:r w:rsidR="00AA5478">
        <w:t xml:space="preserve">re socket mode. </w:t>
      </w:r>
      <w:r w:rsidR="00B842BF">
        <w:t xml:space="preserve"> They must be named as follows:</w:t>
      </w:r>
    </w:p>
    <w:p w:rsidR="00B842BF" w:rsidRDefault="00B842BF" w:rsidP="00B842BF">
      <w:pPr>
        <w:pStyle w:val="NoSpacing"/>
      </w:pPr>
      <w:r>
        <w:tab/>
      </w:r>
      <w:proofErr w:type="gramStart"/>
      <w:r>
        <w:t>private/public</w:t>
      </w:r>
      <w:proofErr w:type="gramEnd"/>
      <w:r>
        <w:t xml:space="preserve"> keys → </w:t>
      </w:r>
      <w:proofErr w:type="spellStart"/>
      <w:r w:rsidRPr="00B842BF">
        <w:rPr>
          <w:rFonts w:ascii="Consolas" w:hAnsi="Consolas" w:cs="Consolas"/>
        </w:rPr>
        <w:t>host.key</w:t>
      </w:r>
      <w:proofErr w:type="spellEnd"/>
    </w:p>
    <w:p w:rsidR="00B842BF" w:rsidRDefault="00B842BF" w:rsidP="00B842BF">
      <w:pPr>
        <w:pStyle w:val="NoSpacing"/>
      </w:pPr>
      <w:r>
        <w:tab/>
      </w:r>
      <w:proofErr w:type="gramStart"/>
      <w:r>
        <w:t>certificate</w:t>
      </w:r>
      <w:proofErr w:type="gramEnd"/>
      <w:r>
        <w:t xml:space="preserve"> → </w:t>
      </w:r>
      <w:r w:rsidRPr="00B842BF">
        <w:rPr>
          <w:rFonts w:ascii="Consolas" w:hAnsi="Consolas" w:cs="Consolas"/>
        </w:rPr>
        <w:t>host.crt</w:t>
      </w:r>
    </w:p>
    <w:p w:rsidR="00B842BF" w:rsidRDefault="00B842BF" w:rsidP="00B842BF">
      <w:pPr>
        <w:pStyle w:val="NoSpacing"/>
      </w:pPr>
    </w:p>
    <w:p w:rsidR="008229F3" w:rsidRDefault="00B842BF" w:rsidP="008229F3">
      <w:r>
        <w:t>That is it – you are done!</w:t>
      </w:r>
    </w:p>
    <w:p w:rsidR="008229F3" w:rsidRDefault="008229F3" w:rsidP="008229F3">
      <w:pPr>
        <w:pStyle w:val="Heading1"/>
      </w:pPr>
      <w:bookmarkStart w:id="3" w:name="_Toc380209926"/>
      <w:r>
        <w:t>Self-Signed certificate</w:t>
      </w:r>
      <w:bookmarkEnd w:id="3"/>
    </w:p>
    <w:p w:rsidR="003459D9" w:rsidRDefault="003459D9" w:rsidP="003459D9">
      <w:r>
        <w:t xml:space="preserve">There are a number of tools that can be used to generate self-signed certificates, we will use </w:t>
      </w:r>
      <w:proofErr w:type="spellStart"/>
      <w:r w:rsidR="008229F3">
        <w:t>OpenSSL</w:t>
      </w:r>
      <w:proofErr w:type="spellEnd"/>
      <w:r>
        <w:t xml:space="preserve"> (</w:t>
      </w:r>
      <w:hyperlink r:id="rId6" w:history="1">
        <w:r>
          <w:rPr>
            <w:rStyle w:val="Hyperlink"/>
          </w:rPr>
          <w:t>http://www.openssl.org/</w:t>
        </w:r>
      </w:hyperlink>
      <w:r>
        <w:t xml:space="preserve">), a freely available </w:t>
      </w:r>
      <w:r w:rsidR="008229F3">
        <w:t xml:space="preserve">secure socket library and management tool.  </w:t>
      </w:r>
      <w:proofErr w:type="spellStart"/>
      <w:r w:rsidR="008229F3">
        <w:t>OpenSSL</w:t>
      </w:r>
      <w:proofErr w:type="spellEnd"/>
      <w:r w:rsidR="008229F3">
        <w:t xml:space="preserve"> is bundled with most </w:t>
      </w:r>
      <w:proofErr w:type="spellStart"/>
      <w:r w:rsidR="008229F3">
        <w:t>linux</w:t>
      </w:r>
      <w:proofErr w:type="spellEnd"/>
      <w:r w:rsidR="008229F3">
        <w:t xml:space="preserve"> systems and can be downloaded as source code or a Windows binary at the </w:t>
      </w:r>
      <w:proofErr w:type="spellStart"/>
      <w:r w:rsidR="008229F3">
        <w:t>OpenSSL</w:t>
      </w:r>
      <w:proofErr w:type="spellEnd"/>
      <w:r w:rsidR="008229F3">
        <w:t xml:space="preserve"> web site.</w:t>
      </w:r>
      <w:r w:rsidR="00193469">
        <w:t xml:space="preserve">   The steps to execute in this section are assumed to be done at a command line prompt and use a </w:t>
      </w:r>
      <w:r w:rsidR="00193469" w:rsidRPr="00193469">
        <w:rPr>
          <w:rFonts w:ascii="Consolas" w:hAnsi="Consolas" w:cs="Consolas"/>
        </w:rPr>
        <w:t>console font</w:t>
      </w:r>
      <w:r w:rsidR="00193469">
        <w:t>.</w:t>
      </w:r>
    </w:p>
    <w:p w:rsidR="008229F3" w:rsidRDefault="00F56EC6" w:rsidP="008229F3">
      <w:pPr>
        <w:pStyle w:val="Heading2"/>
      </w:pPr>
      <w:bookmarkStart w:id="4" w:name="_Toc380209927"/>
      <w:r>
        <w:t>Generating key files and certificates</w:t>
      </w:r>
      <w:bookmarkEnd w:id="4"/>
    </w:p>
    <w:p w:rsidR="008229F3" w:rsidRDefault="00193469" w:rsidP="008229F3">
      <w:r>
        <w:t xml:space="preserve">Our self-signed certificate will rely on a </w:t>
      </w:r>
      <w:r w:rsidR="00CE6FCB">
        <w:t xml:space="preserve">public/private key </w:t>
      </w:r>
      <w:r>
        <w:t>pair.  We will be generating a 2048 bit key using the RSA algorithm.</w:t>
      </w:r>
      <w:r w:rsidR="00664BA3">
        <w:t xml:space="preserve">  These keys are stored in the privacy enhanced mail (PEM) format, a standard for public key representation also used for secure electronic mail.</w:t>
      </w:r>
    </w:p>
    <w:p w:rsidR="00193469" w:rsidRPr="00193469" w:rsidRDefault="00193469" w:rsidP="008229F3">
      <w:pPr>
        <w:rPr>
          <w:rFonts w:ascii="Consolas" w:hAnsi="Consolas" w:cs="Consolas"/>
        </w:rPr>
      </w:pPr>
      <w:proofErr w:type="spellStart"/>
      <w:proofErr w:type="gramStart"/>
      <w:r w:rsidRPr="00193469">
        <w:rPr>
          <w:rFonts w:ascii="Consolas" w:hAnsi="Consolas" w:cs="Consolas"/>
        </w:rPr>
        <w:t>openssl</w:t>
      </w:r>
      <w:proofErr w:type="spellEnd"/>
      <w:proofErr w:type="gramEnd"/>
      <w:r w:rsidRPr="00193469">
        <w:rPr>
          <w:rFonts w:ascii="Consolas" w:hAnsi="Consolas" w:cs="Consolas"/>
        </w:rPr>
        <w:t xml:space="preserve"> </w:t>
      </w:r>
      <w:proofErr w:type="spellStart"/>
      <w:r w:rsidRPr="00193469">
        <w:rPr>
          <w:rFonts w:ascii="Consolas" w:hAnsi="Consolas" w:cs="Consolas"/>
        </w:rPr>
        <w:t>genrsa</w:t>
      </w:r>
      <w:proofErr w:type="spellEnd"/>
      <w:r w:rsidRPr="00193469">
        <w:rPr>
          <w:rFonts w:ascii="Consolas" w:hAnsi="Consolas" w:cs="Consolas"/>
        </w:rPr>
        <w:t xml:space="preserve"> -out </w:t>
      </w:r>
      <w:proofErr w:type="spellStart"/>
      <w:r w:rsidRPr="00193469">
        <w:rPr>
          <w:rFonts w:ascii="Consolas" w:hAnsi="Consolas" w:cs="Consolas"/>
        </w:rPr>
        <w:t>host.key</w:t>
      </w:r>
      <w:proofErr w:type="spellEnd"/>
      <w:r w:rsidRPr="00193469">
        <w:rPr>
          <w:rFonts w:ascii="Consolas" w:hAnsi="Consolas" w:cs="Consolas"/>
        </w:rPr>
        <w:t xml:space="preserve"> 2048</w:t>
      </w:r>
    </w:p>
    <w:p w:rsidR="003459D9" w:rsidRDefault="00193469" w:rsidP="003459D9">
      <w:r>
        <w:t xml:space="preserve">This generates the </w:t>
      </w:r>
      <w:r w:rsidR="00027E74">
        <w:t xml:space="preserve">key file </w:t>
      </w:r>
      <w:proofErr w:type="spellStart"/>
      <w:r w:rsidR="00027E74">
        <w:t>host.key</w:t>
      </w:r>
      <w:proofErr w:type="spellEnd"/>
      <w:r w:rsidR="00027E74">
        <w:t xml:space="preserve"> that contains both the private and public keys.</w:t>
      </w:r>
    </w:p>
    <w:p w:rsidR="00027E74" w:rsidRDefault="00027E74" w:rsidP="003459D9">
      <w:r>
        <w:t>Next we issue the certificate</w:t>
      </w:r>
      <w:r w:rsidR="00DC2E38">
        <w:t xml:space="preserve"> using a configuration file</w:t>
      </w:r>
      <w:r w:rsidR="00F56EC6">
        <w:t xml:space="preserve"> </w:t>
      </w:r>
      <w:proofErr w:type="spellStart"/>
      <w:r w:rsidR="00F56EC6">
        <w:t>host.cnf</w:t>
      </w:r>
      <w:proofErr w:type="spellEnd"/>
      <w:r w:rsidR="00DC2E38">
        <w:t xml:space="preserve"> that can be found in the server/</w:t>
      </w:r>
      <w:r w:rsidR="00F56EC6">
        <w:t xml:space="preserve">docs/examples folder relative to Tethys’s base install folder (usually c:\Program Files\Tethys or c:\Program Files (x86)\Tethys for Windows systems).  The </w:t>
      </w:r>
      <w:proofErr w:type="spellStart"/>
      <w:r w:rsidR="00F56EC6">
        <w:t>host.cnf</w:t>
      </w:r>
      <w:proofErr w:type="spellEnd"/>
      <w:r w:rsidR="00F56EC6">
        <w:t xml:space="preserve"> will have to be copied to the same folder as your key file or the entire path to the configuration file should be specified.</w:t>
      </w:r>
    </w:p>
    <w:p w:rsidR="00027E74" w:rsidRDefault="00027E74" w:rsidP="00D868FB">
      <w:pPr>
        <w:spacing w:after="0"/>
        <w:ind w:left="720" w:hanging="720"/>
      </w:pPr>
      <w:r>
        <w:t xml:space="preserve">$ </w:t>
      </w:r>
      <w:proofErr w:type="spellStart"/>
      <w:proofErr w:type="gramStart"/>
      <w:r w:rsidRPr="00A808CE">
        <w:rPr>
          <w:rFonts w:ascii="Consolas" w:hAnsi="Consolas" w:cs="Consolas"/>
        </w:rPr>
        <w:t>openssl</w:t>
      </w:r>
      <w:proofErr w:type="spellEnd"/>
      <w:proofErr w:type="gramEnd"/>
      <w:r w:rsidRPr="00A808CE">
        <w:rPr>
          <w:rFonts w:ascii="Consolas" w:hAnsi="Consolas" w:cs="Consolas"/>
        </w:rPr>
        <w:t xml:space="preserve"> </w:t>
      </w:r>
      <w:proofErr w:type="spellStart"/>
      <w:r w:rsidRPr="00A808CE">
        <w:rPr>
          <w:rFonts w:ascii="Consolas" w:hAnsi="Consolas" w:cs="Consolas"/>
        </w:rPr>
        <w:t>req</w:t>
      </w:r>
      <w:proofErr w:type="spellEnd"/>
      <w:r w:rsidRPr="00A808CE">
        <w:rPr>
          <w:rFonts w:ascii="Consolas" w:hAnsi="Consolas" w:cs="Consolas"/>
        </w:rPr>
        <w:t xml:space="preserve"> -new </w:t>
      </w:r>
      <w:r w:rsidR="00D30762">
        <w:rPr>
          <w:rFonts w:ascii="Consolas" w:hAnsi="Consolas" w:cs="Consolas"/>
        </w:rPr>
        <w:t xml:space="preserve">-x509 -key </w:t>
      </w:r>
      <w:proofErr w:type="spellStart"/>
      <w:r w:rsidR="00D30762">
        <w:rPr>
          <w:rFonts w:ascii="Consolas" w:hAnsi="Consolas" w:cs="Consolas"/>
        </w:rPr>
        <w:t>host.key</w:t>
      </w:r>
      <w:proofErr w:type="spellEnd"/>
      <w:r w:rsidR="00D30762">
        <w:rPr>
          <w:rFonts w:ascii="Consolas" w:hAnsi="Consolas" w:cs="Consolas"/>
        </w:rPr>
        <w:t xml:space="preserve"> -out host.c</w:t>
      </w:r>
      <w:r w:rsidRPr="00A808CE">
        <w:rPr>
          <w:rFonts w:ascii="Consolas" w:hAnsi="Consolas" w:cs="Consolas"/>
        </w:rPr>
        <w:t>rt -days 1500</w:t>
      </w:r>
      <w:r w:rsidR="00D868FB">
        <w:rPr>
          <w:rFonts w:ascii="Consolas" w:hAnsi="Consolas" w:cs="Consolas"/>
        </w:rPr>
        <w:t xml:space="preserve"> –</w:t>
      </w:r>
      <w:proofErr w:type="spellStart"/>
      <w:r w:rsidR="00D868FB">
        <w:rPr>
          <w:rFonts w:ascii="Consolas" w:hAnsi="Consolas" w:cs="Consolas"/>
        </w:rPr>
        <w:t>config</w:t>
      </w:r>
      <w:proofErr w:type="spellEnd"/>
      <w:r w:rsidR="00D868FB">
        <w:rPr>
          <w:rFonts w:ascii="Consolas" w:hAnsi="Consolas" w:cs="Consolas"/>
        </w:rPr>
        <w:t xml:space="preserve"> </w:t>
      </w:r>
      <w:proofErr w:type="spellStart"/>
      <w:r w:rsidR="00D868FB">
        <w:rPr>
          <w:rFonts w:ascii="Consolas" w:hAnsi="Consolas" w:cs="Consolas"/>
        </w:rPr>
        <w:t>host.cnf</w:t>
      </w:r>
      <w:proofErr w:type="spellEnd"/>
    </w:p>
    <w:p w:rsidR="00D868FB" w:rsidRDefault="00D868FB" w:rsidP="00027E74">
      <w:pPr>
        <w:spacing w:after="0"/>
      </w:pPr>
    </w:p>
    <w:p w:rsidR="00027E74" w:rsidRDefault="00027E74" w:rsidP="00F56EC6">
      <w:pPr>
        <w:spacing w:after="0"/>
        <w:ind w:left="720"/>
      </w:pPr>
      <w:r>
        <w:t>You are about to be asked to enter information that will be incorporated</w:t>
      </w:r>
    </w:p>
    <w:p w:rsidR="00027E74" w:rsidRDefault="00027E74" w:rsidP="00F56EC6">
      <w:pPr>
        <w:spacing w:after="0"/>
        <w:ind w:left="720"/>
      </w:pPr>
      <w:proofErr w:type="gramStart"/>
      <w:r>
        <w:t>into</w:t>
      </w:r>
      <w:proofErr w:type="gramEnd"/>
      <w:r>
        <w:t xml:space="preserve"> your certificate request.</w:t>
      </w:r>
    </w:p>
    <w:p w:rsidR="00027E74" w:rsidRDefault="00027E74" w:rsidP="00F56EC6">
      <w:pPr>
        <w:spacing w:after="0"/>
        <w:ind w:left="720"/>
      </w:pPr>
      <w:r>
        <w:t>What you are about to enter is what is called a Distinguished Name or a DN.</w:t>
      </w:r>
    </w:p>
    <w:p w:rsidR="00027E74" w:rsidRDefault="00027E74" w:rsidP="00F56EC6">
      <w:pPr>
        <w:spacing w:after="0"/>
        <w:ind w:left="720"/>
      </w:pPr>
      <w:r>
        <w:t>There are quite a few fields but you can leave some blank</w:t>
      </w:r>
    </w:p>
    <w:p w:rsidR="00027E74" w:rsidRDefault="00027E74" w:rsidP="00F56EC6">
      <w:pPr>
        <w:spacing w:after="0"/>
        <w:ind w:left="720"/>
      </w:pPr>
      <w:r>
        <w:t>For some fields there will be a default value,</w:t>
      </w:r>
    </w:p>
    <w:p w:rsidR="00027E74" w:rsidRDefault="00027E74" w:rsidP="00F56EC6">
      <w:pPr>
        <w:spacing w:after="0"/>
        <w:ind w:left="720"/>
      </w:pPr>
      <w:r>
        <w:t>If you enter '.', the field will be left blank.</w:t>
      </w:r>
    </w:p>
    <w:p w:rsidR="00A808CE" w:rsidRDefault="00027E74" w:rsidP="00F56EC6">
      <w:pPr>
        <w:spacing w:after="0"/>
        <w:ind w:left="720"/>
        <w:rPr>
          <w:rFonts w:ascii="Arial" w:hAnsi="Arial" w:cs="Arial"/>
        </w:rPr>
      </w:pPr>
      <w:r>
        <w:t>-----</w:t>
      </w:r>
      <w:r w:rsidR="00A808CE">
        <w:t xml:space="preserve">  </w:t>
      </w:r>
    </w:p>
    <w:p w:rsidR="00027E74" w:rsidRPr="00A808CE" w:rsidRDefault="00A808CE" w:rsidP="00F56EC6">
      <w:pPr>
        <w:spacing w:after="0"/>
        <w:ind w:left="720"/>
        <w:rPr>
          <w:rFonts w:ascii="Arial" w:hAnsi="Arial" w:cs="Arial"/>
        </w:rPr>
      </w:pPr>
      <w:r>
        <w:rPr>
          <w:rFonts w:ascii="Arial" w:hAnsi="Arial" w:cs="Arial"/>
        </w:rPr>
        <w:t>The following are prompts that should be answered with information relevant to your organization</w:t>
      </w:r>
    </w:p>
    <w:p w:rsidR="00027E74" w:rsidRDefault="00027E74" w:rsidP="00F56EC6">
      <w:pPr>
        <w:spacing w:after="0"/>
        <w:ind w:left="720"/>
      </w:pPr>
      <w:r>
        <w:t>Country Name (2 letter code) [</w:t>
      </w:r>
      <w:r w:rsidR="00D868FB">
        <w:t>US</w:t>
      </w:r>
      <w:proofErr w:type="gramStart"/>
      <w:r>
        <w:t>]:</w:t>
      </w:r>
      <w:proofErr w:type="gramEnd"/>
      <w:r w:rsidR="00D868FB">
        <w:t xml:space="preserve"> </w:t>
      </w:r>
      <w:r w:rsidR="00D868FB" w:rsidRPr="00D868FB">
        <w:rPr>
          <w:rFonts w:ascii="Consolas" w:hAnsi="Consolas" w:cs="Consolas"/>
        </w:rPr>
        <w:t>&lt;provide country code&gt;</w:t>
      </w:r>
    </w:p>
    <w:p w:rsidR="00027E74" w:rsidRDefault="00027E74" w:rsidP="00F56EC6">
      <w:pPr>
        <w:spacing w:after="0"/>
        <w:ind w:left="720"/>
      </w:pPr>
      <w:r>
        <w:t xml:space="preserve">State or </w:t>
      </w:r>
      <w:r w:rsidR="00D868FB">
        <w:t>Province Name (full name) [CA</w:t>
      </w:r>
      <w:proofErr w:type="gramStart"/>
      <w:r>
        <w:t>]:</w:t>
      </w:r>
      <w:proofErr w:type="gramEnd"/>
      <w:r w:rsidR="00D868FB">
        <w:rPr>
          <w:rFonts w:ascii="Consolas" w:hAnsi="Consolas" w:cs="Consolas"/>
        </w:rPr>
        <w:t>&lt;provide state/province&gt;</w:t>
      </w:r>
    </w:p>
    <w:p w:rsidR="00027E74" w:rsidRDefault="00027E74" w:rsidP="00F56EC6">
      <w:pPr>
        <w:spacing w:after="0"/>
        <w:ind w:left="720"/>
      </w:pPr>
      <w:r>
        <w:lastRenderedPageBreak/>
        <w:t>Locality Name (</w:t>
      </w:r>
      <w:proofErr w:type="spellStart"/>
      <w:r>
        <w:t>eg</w:t>
      </w:r>
      <w:proofErr w:type="spellEnd"/>
      <w:r>
        <w:t>, city) [</w:t>
      </w:r>
      <w:r w:rsidR="00D868FB">
        <w:t>San Diego</w:t>
      </w:r>
      <w:proofErr w:type="gramStart"/>
      <w:r>
        <w:t>]:</w:t>
      </w:r>
      <w:proofErr w:type="gramEnd"/>
      <w:r w:rsidR="00D868FB">
        <w:rPr>
          <w:rFonts w:ascii="Consolas" w:hAnsi="Consolas" w:cs="Consolas"/>
        </w:rPr>
        <w:t>&lt;provide city&gt;</w:t>
      </w:r>
    </w:p>
    <w:p w:rsidR="00027E74" w:rsidRDefault="00027E74" w:rsidP="00F56EC6">
      <w:pPr>
        <w:spacing w:after="0"/>
        <w:ind w:left="720"/>
      </w:pPr>
      <w:r>
        <w:t>Organization Name (</w:t>
      </w:r>
      <w:proofErr w:type="spellStart"/>
      <w:r>
        <w:t>eg</w:t>
      </w:r>
      <w:proofErr w:type="spellEnd"/>
      <w:r>
        <w:t>, company) [</w:t>
      </w:r>
      <w:r w:rsidR="00D868FB">
        <w:t>San Diego State University</w:t>
      </w:r>
      <w:proofErr w:type="gramStart"/>
      <w:r>
        <w:t>]:</w:t>
      </w:r>
      <w:proofErr w:type="gramEnd"/>
      <w:r w:rsidR="00D868FB">
        <w:rPr>
          <w:rFonts w:ascii="Consolas" w:hAnsi="Consolas" w:cs="Consolas"/>
        </w:rPr>
        <w:t>&lt;provide organization&gt;</w:t>
      </w:r>
    </w:p>
    <w:p w:rsidR="00027E74" w:rsidRDefault="00027E74" w:rsidP="00F56EC6">
      <w:pPr>
        <w:spacing w:after="0"/>
        <w:ind w:left="720"/>
        <w:rPr>
          <w:rFonts w:ascii="Consolas" w:hAnsi="Consolas" w:cs="Consolas"/>
        </w:rPr>
      </w:pPr>
      <w:r>
        <w:t>Organizational Unit Name (</w:t>
      </w:r>
      <w:proofErr w:type="spellStart"/>
      <w:r>
        <w:t>eg</w:t>
      </w:r>
      <w:proofErr w:type="spellEnd"/>
      <w:r>
        <w:t>, section) [</w:t>
      </w:r>
      <w:proofErr w:type="gramStart"/>
      <w:r>
        <w:t>]:</w:t>
      </w:r>
      <w:proofErr w:type="gramEnd"/>
      <w:r w:rsidR="00D868FB" w:rsidRPr="00D868FB">
        <w:rPr>
          <w:rFonts w:ascii="Consolas" w:hAnsi="Consolas" w:cs="Consolas"/>
        </w:rPr>
        <w:t>&lt;provide unit name&gt;</w:t>
      </w:r>
    </w:p>
    <w:p w:rsidR="00DC2E38" w:rsidRPr="00A808CE" w:rsidRDefault="00DC2E38" w:rsidP="00F56EC6">
      <w:pPr>
        <w:spacing w:after="0"/>
        <w:ind w:left="720"/>
        <w:rPr>
          <w:rFonts w:ascii="Consolas" w:hAnsi="Consolas" w:cs="Consolas"/>
        </w:rPr>
      </w:pPr>
      <w:proofErr w:type="spellStart"/>
      <w:proofErr w:type="gramStart"/>
      <w:r w:rsidRPr="00DC2E38">
        <w:t>localhost</w:t>
      </w:r>
      <w:proofErr w:type="spellEnd"/>
      <w:proofErr w:type="gramEnd"/>
      <w:r w:rsidRPr="00DC2E38">
        <w:t xml:space="preserve"> []:</w:t>
      </w:r>
      <w:r>
        <w:rPr>
          <w:rFonts w:ascii="Consolas" w:hAnsi="Consolas" w:cs="Consolas"/>
        </w:rPr>
        <w:t xml:space="preserve">&lt;provide host name, e.g. </w:t>
      </w:r>
      <w:proofErr w:type="spellStart"/>
      <w:r>
        <w:rPr>
          <w:rFonts w:ascii="Consolas" w:hAnsi="Consolas" w:cs="Consolas"/>
        </w:rPr>
        <w:t>localhost</w:t>
      </w:r>
      <w:proofErr w:type="spellEnd"/>
      <w:r>
        <w:rPr>
          <w:rFonts w:ascii="Consolas" w:hAnsi="Consolas" w:cs="Consolas"/>
        </w:rPr>
        <w:t>, tethys.mydomain.org&gt;</w:t>
      </w:r>
    </w:p>
    <w:p w:rsidR="00A808CE" w:rsidRDefault="00A808CE" w:rsidP="00A808CE"/>
    <w:p w:rsidR="00F56EC6" w:rsidRDefault="00F56EC6" w:rsidP="00F56EC6">
      <w:pPr>
        <w:pStyle w:val="Heading2"/>
      </w:pPr>
      <w:bookmarkStart w:id="5" w:name="_Toc380209928"/>
      <w:r>
        <w:t>Installing certificates</w:t>
      </w:r>
      <w:bookmarkEnd w:id="5"/>
    </w:p>
    <w:p w:rsidR="00F56EC6" w:rsidRDefault="00F56EC6" w:rsidP="00A808CE">
      <w:r>
        <w:t xml:space="preserve">The host.crt is your certificate, and </w:t>
      </w:r>
      <w:proofErr w:type="spellStart"/>
      <w:r>
        <w:t>host.key</w:t>
      </w:r>
      <w:proofErr w:type="spellEnd"/>
      <w:r>
        <w:t xml:space="preserve"> </w:t>
      </w:r>
      <w:r w:rsidR="00CE6FCB">
        <w:t>contains</w:t>
      </w:r>
      <w:r>
        <w:t xml:space="preserve"> both your private and public keys.   Both of these should be copied to the base folder of your database, e.g. c:\Users\Tethys\metadata.  The server will look for both of these files when starting.  </w:t>
      </w:r>
    </w:p>
    <w:p w:rsidR="00D46341" w:rsidRDefault="00F56EC6" w:rsidP="00A808CE">
      <w:r>
        <w:t xml:space="preserve">When the server accesses this certificate, </w:t>
      </w:r>
      <w:r w:rsidR="00D46341">
        <w:t>the client needs</w:t>
      </w:r>
      <w:r>
        <w:t xml:space="preserve"> to verify that </w:t>
      </w:r>
      <w:r w:rsidR="00D46341">
        <w:t>the certificate is trusted.  This can be done in a variety of ways.   Some clients may access the operating system’s certificate trust, in which case the certificate can be stored there.  Others may manage a private certificate trust, and the certificate must be installed in the private trust.</w:t>
      </w:r>
    </w:p>
    <w:p w:rsidR="00D46341" w:rsidRDefault="00D46341" w:rsidP="00D46341">
      <w:pPr>
        <w:pStyle w:val="Heading3"/>
      </w:pPr>
      <w:bookmarkStart w:id="6" w:name="_Toc380209929"/>
      <w:r>
        <w:t>Certificates for Matlab</w:t>
      </w:r>
      <w:bookmarkEnd w:id="6"/>
    </w:p>
    <w:p w:rsidR="00D46341" w:rsidRDefault="00D46341" w:rsidP="00A808CE">
      <w:r>
        <w:t xml:space="preserve">Matlab comes with a version of Java.  Even if you have Java already installed, Matlab will install its own version of Java with the exception of certain versions of Apple’s </w:t>
      </w:r>
      <w:proofErr w:type="spellStart"/>
      <w:r>
        <w:t>MacOS</w:t>
      </w:r>
      <w:proofErr w:type="spellEnd"/>
      <w:r>
        <w:t xml:space="preserve">.  </w:t>
      </w:r>
      <w:r w:rsidR="00193DD8">
        <w:t>Once Tethys is installed and the server is running in secure socket layer mode, the certificate can be installed with the following steps typed at a Matlab prompt assuming that the environment has been configured for Tethys</w:t>
      </w:r>
      <w:r w:rsidR="00CE6FCB">
        <w:t xml:space="preserve"> and you have executed </w:t>
      </w:r>
      <w:proofErr w:type="spellStart"/>
      <w:r w:rsidR="00CE6FCB">
        <w:t>dbInit</w:t>
      </w:r>
      <w:proofErr w:type="spellEnd"/>
      <w:r w:rsidR="00CE6FCB">
        <w:t>()</w:t>
      </w:r>
      <w:r w:rsidR="00193DD8">
        <w:t xml:space="preserve"> (see </w:t>
      </w:r>
      <w:r w:rsidR="00CE6FCB">
        <w:t xml:space="preserve">Tethys </w:t>
      </w:r>
      <w:r w:rsidR="00193DD8">
        <w:t xml:space="preserve">documentation </w:t>
      </w:r>
      <w:r w:rsidR="00CE6FCB">
        <w:t>or the Matlab cookbook for setting up Matlab as a Tethys client</w:t>
      </w:r>
      <w:r w:rsidR="00193DD8">
        <w:t>):</w:t>
      </w:r>
    </w:p>
    <w:p w:rsidR="00193DD8" w:rsidRPr="00193DD8" w:rsidRDefault="00193DD8" w:rsidP="00A808CE">
      <w:pPr>
        <w:rPr>
          <w:rFonts w:ascii="Consolas" w:hAnsi="Consolas" w:cs="Consolas"/>
        </w:rPr>
      </w:pPr>
      <w:proofErr w:type="gramStart"/>
      <w:r w:rsidRPr="00193DD8">
        <w:rPr>
          <w:rFonts w:ascii="Consolas" w:hAnsi="Consolas" w:cs="Consolas"/>
        </w:rPr>
        <w:t>import</w:t>
      </w:r>
      <w:proofErr w:type="gramEnd"/>
      <w:r w:rsidRPr="00193DD8">
        <w:rPr>
          <w:rFonts w:ascii="Consolas" w:hAnsi="Consolas" w:cs="Consolas"/>
        </w:rPr>
        <w:t xml:space="preserve"> </w:t>
      </w:r>
      <w:proofErr w:type="spellStart"/>
      <w:r w:rsidRPr="00193DD8">
        <w:rPr>
          <w:rFonts w:ascii="Consolas" w:hAnsi="Consolas" w:cs="Consolas"/>
        </w:rPr>
        <w:t>dbxml.InstallCert</w:t>
      </w:r>
      <w:proofErr w:type="spellEnd"/>
      <w:r w:rsidRPr="00193DD8">
        <w:rPr>
          <w:rFonts w:ascii="Consolas" w:hAnsi="Consolas" w:cs="Consolas"/>
        </w:rPr>
        <w:t xml:space="preserve">  % Make the install certificate class available</w:t>
      </w:r>
    </w:p>
    <w:p w:rsidR="00193DD8" w:rsidRDefault="00193DD8" w:rsidP="00A808CE">
      <w:r>
        <w:t>Request the server’s certificate.  In this case, we will assume that the client and server are running on the same machine, but in general we would want to substitute a more general server name (e.g. tethys.your.org)</w:t>
      </w:r>
    </w:p>
    <w:p w:rsidR="00193DD8" w:rsidRPr="00193DD8" w:rsidRDefault="00193DD8" w:rsidP="00A808CE">
      <w:pPr>
        <w:rPr>
          <w:rFonts w:ascii="Consolas" w:hAnsi="Consolas" w:cs="Consolas"/>
        </w:rPr>
      </w:pPr>
      <w:r w:rsidRPr="00193DD8">
        <w:rPr>
          <w:rFonts w:ascii="Consolas" w:hAnsi="Consolas" w:cs="Consolas"/>
        </w:rPr>
        <w:t xml:space="preserve">c = </w:t>
      </w:r>
      <w:proofErr w:type="spellStart"/>
      <w:proofErr w:type="gramStart"/>
      <w:r w:rsidRPr="00193DD8">
        <w:rPr>
          <w:rFonts w:ascii="Consolas" w:hAnsi="Consolas" w:cs="Consolas"/>
        </w:rPr>
        <w:t>InstallCert</w:t>
      </w:r>
      <w:proofErr w:type="spellEnd"/>
      <w:r w:rsidRPr="00193DD8">
        <w:rPr>
          <w:rFonts w:ascii="Consolas" w:hAnsi="Consolas" w:cs="Consolas"/>
        </w:rPr>
        <w:t>(</w:t>
      </w:r>
      <w:proofErr w:type="gramEnd"/>
      <w:r w:rsidRPr="00193DD8">
        <w:rPr>
          <w:rFonts w:ascii="Consolas" w:hAnsi="Consolas" w:cs="Consolas"/>
        </w:rPr>
        <w:t>'localhost:9779')</w:t>
      </w:r>
    </w:p>
    <w:p w:rsidR="00193DD8" w:rsidRDefault="00193DD8" w:rsidP="00A808CE">
      <w:r>
        <w:t>If the certificate has not yet been installed (it only need be installed once for as long as the certificate is valid), you will see an error indicating that the client was unable to find a valid certification path.  If not, you will see a message that the certificate is trusted and you need not do anything more.</w:t>
      </w:r>
    </w:p>
    <w:p w:rsidR="00193DD8" w:rsidRDefault="00193DD8" w:rsidP="00A808CE">
      <w:r>
        <w:t>To install the certificate (if there was an error)</w:t>
      </w:r>
      <w:proofErr w:type="gramStart"/>
      <w:r>
        <w:t>,</w:t>
      </w:r>
      <w:proofErr w:type="gramEnd"/>
      <w:r>
        <w:t xml:space="preserve"> request a list of valid certificates:</w:t>
      </w:r>
    </w:p>
    <w:p w:rsidR="00193DD8" w:rsidRPr="00193DD8" w:rsidRDefault="00193DD8" w:rsidP="00A808CE">
      <w:pPr>
        <w:rPr>
          <w:rFonts w:ascii="Consolas" w:hAnsi="Consolas" w:cs="Consolas"/>
        </w:rPr>
      </w:pPr>
      <w:proofErr w:type="spellStart"/>
      <w:proofErr w:type="gramStart"/>
      <w:r w:rsidRPr="00193DD8">
        <w:rPr>
          <w:rFonts w:ascii="Consolas" w:hAnsi="Consolas" w:cs="Consolas"/>
        </w:rPr>
        <w:t>c.ShowChain</w:t>
      </w:r>
      <w:proofErr w:type="spellEnd"/>
      <w:r w:rsidRPr="00193DD8">
        <w:rPr>
          <w:rFonts w:ascii="Consolas" w:hAnsi="Consolas" w:cs="Consolas"/>
        </w:rPr>
        <w:t>()</w:t>
      </w:r>
      <w:proofErr w:type="gramEnd"/>
    </w:p>
    <w:p w:rsidR="00193DD8" w:rsidRPr="00AC4E77" w:rsidRDefault="00193DD8" w:rsidP="00AC4E77">
      <w:r>
        <w:t xml:space="preserve"> This will display all the certificates associated with the server (only one in our case).  Although the data will be different as this is for a specific host and private key, it sh</w:t>
      </w:r>
      <w:r w:rsidR="00AC4E77">
        <w:t>ould have the following format:</w:t>
      </w:r>
    </w:p>
    <w:p w:rsidR="00193DD8" w:rsidRPr="00AC4E77" w:rsidRDefault="00193DD8" w:rsidP="00193DD8">
      <w:pPr>
        <w:spacing w:after="0"/>
        <w:rPr>
          <w:rFonts w:ascii="Consolas" w:hAnsi="Consolas" w:cs="Consolas"/>
          <w:sz w:val="20"/>
          <w:szCs w:val="20"/>
        </w:rPr>
      </w:pPr>
      <w:r w:rsidRPr="00AC4E77">
        <w:rPr>
          <w:rFonts w:ascii="Consolas" w:hAnsi="Consolas" w:cs="Consolas"/>
          <w:sz w:val="20"/>
          <w:szCs w:val="20"/>
        </w:rPr>
        <w:t>Server sent 1 certificate(s):</w:t>
      </w:r>
    </w:p>
    <w:p w:rsidR="00193DD8" w:rsidRPr="00AC4E77" w:rsidRDefault="00193DD8" w:rsidP="00193DD8">
      <w:pPr>
        <w:spacing w:after="0"/>
        <w:rPr>
          <w:rFonts w:ascii="Consolas" w:hAnsi="Consolas" w:cs="Consolas"/>
          <w:sz w:val="20"/>
          <w:szCs w:val="20"/>
        </w:rPr>
      </w:pPr>
      <w:r w:rsidRPr="00AC4E77">
        <w:rPr>
          <w:rFonts w:ascii="Consolas" w:hAnsi="Consolas" w:cs="Consolas"/>
          <w:sz w:val="20"/>
          <w:szCs w:val="20"/>
        </w:rPr>
        <w:t xml:space="preserve"> 0 Subject CN=</w:t>
      </w:r>
      <w:proofErr w:type="spellStart"/>
      <w:r w:rsidRPr="00AC4E77">
        <w:rPr>
          <w:rFonts w:ascii="Consolas" w:hAnsi="Consolas" w:cs="Consolas"/>
          <w:sz w:val="20"/>
          <w:szCs w:val="20"/>
        </w:rPr>
        <w:t>localhost</w:t>
      </w:r>
      <w:proofErr w:type="spellEnd"/>
      <w:r w:rsidRPr="00AC4E77">
        <w:rPr>
          <w:rFonts w:ascii="Consolas" w:hAnsi="Consolas" w:cs="Consolas"/>
          <w:sz w:val="20"/>
          <w:szCs w:val="20"/>
        </w:rPr>
        <w:t>, OU=San Diego State University, L=San Diego, ST=CA, C=US</w:t>
      </w:r>
    </w:p>
    <w:p w:rsidR="00193DD8" w:rsidRPr="00AC4E77" w:rsidRDefault="00193DD8" w:rsidP="00193DD8">
      <w:pPr>
        <w:spacing w:after="0"/>
        <w:rPr>
          <w:rFonts w:ascii="Consolas" w:hAnsi="Consolas" w:cs="Consolas"/>
          <w:sz w:val="20"/>
          <w:szCs w:val="20"/>
        </w:rPr>
      </w:pPr>
      <w:r w:rsidRPr="00AC4E77">
        <w:rPr>
          <w:rFonts w:ascii="Consolas" w:hAnsi="Consolas" w:cs="Consolas"/>
          <w:sz w:val="20"/>
          <w:szCs w:val="20"/>
        </w:rPr>
        <w:t xml:space="preserve">   </w:t>
      </w:r>
      <w:proofErr w:type="gramStart"/>
      <w:r w:rsidRPr="00AC4E77">
        <w:rPr>
          <w:rFonts w:ascii="Consolas" w:hAnsi="Consolas" w:cs="Consolas"/>
          <w:sz w:val="20"/>
          <w:szCs w:val="20"/>
        </w:rPr>
        <w:t>Issuer  CN</w:t>
      </w:r>
      <w:proofErr w:type="gramEnd"/>
      <w:r w:rsidRPr="00AC4E77">
        <w:rPr>
          <w:rFonts w:ascii="Consolas" w:hAnsi="Consolas" w:cs="Consolas"/>
          <w:sz w:val="20"/>
          <w:szCs w:val="20"/>
        </w:rPr>
        <w:t>=</w:t>
      </w:r>
      <w:proofErr w:type="spellStart"/>
      <w:r w:rsidRPr="00AC4E77">
        <w:rPr>
          <w:rFonts w:ascii="Consolas" w:hAnsi="Consolas" w:cs="Consolas"/>
          <w:sz w:val="20"/>
          <w:szCs w:val="20"/>
        </w:rPr>
        <w:t>localhost</w:t>
      </w:r>
      <w:proofErr w:type="spellEnd"/>
      <w:r w:rsidRPr="00AC4E77">
        <w:rPr>
          <w:rFonts w:ascii="Consolas" w:hAnsi="Consolas" w:cs="Consolas"/>
          <w:sz w:val="20"/>
          <w:szCs w:val="20"/>
        </w:rPr>
        <w:t>, OU=San Diego State University, L=San Diego, ST=CA, C=US</w:t>
      </w:r>
    </w:p>
    <w:p w:rsidR="00193DD8" w:rsidRPr="00AC4E77" w:rsidRDefault="00193DD8" w:rsidP="00193DD8">
      <w:pPr>
        <w:spacing w:after="0"/>
        <w:rPr>
          <w:rFonts w:ascii="Consolas" w:hAnsi="Consolas" w:cs="Consolas"/>
          <w:sz w:val="20"/>
          <w:szCs w:val="20"/>
        </w:rPr>
      </w:pPr>
      <w:r w:rsidRPr="00AC4E77">
        <w:rPr>
          <w:rFonts w:ascii="Consolas" w:hAnsi="Consolas" w:cs="Consolas"/>
          <w:sz w:val="20"/>
          <w:szCs w:val="20"/>
        </w:rPr>
        <w:lastRenderedPageBreak/>
        <w:t xml:space="preserve">   sha1    d6 69 f0 c1 c8 4e c5 50 be 1f 90 b6 08 9c 44 8e b6 d6 </w:t>
      </w:r>
      <w:proofErr w:type="spellStart"/>
      <w:proofErr w:type="gramStart"/>
      <w:r w:rsidRPr="00AC4E77">
        <w:rPr>
          <w:rFonts w:ascii="Consolas" w:hAnsi="Consolas" w:cs="Consolas"/>
          <w:sz w:val="20"/>
          <w:szCs w:val="20"/>
        </w:rPr>
        <w:t>aa</w:t>
      </w:r>
      <w:proofErr w:type="spellEnd"/>
      <w:proofErr w:type="gramEnd"/>
      <w:r w:rsidRPr="00AC4E77">
        <w:rPr>
          <w:rFonts w:ascii="Consolas" w:hAnsi="Consolas" w:cs="Consolas"/>
          <w:sz w:val="20"/>
          <w:szCs w:val="20"/>
        </w:rPr>
        <w:t xml:space="preserve"> b6 </w:t>
      </w:r>
    </w:p>
    <w:p w:rsidR="00193DD8" w:rsidRDefault="00193DD8" w:rsidP="00AC4E77">
      <w:pPr>
        <w:spacing w:after="0"/>
        <w:rPr>
          <w:rFonts w:ascii="Consolas" w:hAnsi="Consolas" w:cs="Consolas"/>
          <w:sz w:val="20"/>
          <w:szCs w:val="20"/>
        </w:rPr>
      </w:pPr>
      <w:r w:rsidRPr="00AC4E77">
        <w:rPr>
          <w:rFonts w:ascii="Consolas" w:hAnsi="Consolas" w:cs="Consolas"/>
          <w:sz w:val="20"/>
          <w:szCs w:val="20"/>
        </w:rPr>
        <w:t xml:space="preserve">   md5     42 31 4e 83 22 74 b0 38 6f b3 f4 </w:t>
      </w:r>
      <w:proofErr w:type="spellStart"/>
      <w:r w:rsidRPr="00AC4E77">
        <w:rPr>
          <w:rFonts w:ascii="Consolas" w:hAnsi="Consolas" w:cs="Consolas"/>
          <w:sz w:val="20"/>
          <w:szCs w:val="20"/>
        </w:rPr>
        <w:t>ea</w:t>
      </w:r>
      <w:proofErr w:type="spellEnd"/>
      <w:r w:rsidRPr="00AC4E77">
        <w:rPr>
          <w:rFonts w:ascii="Consolas" w:hAnsi="Consolas" w:cs="Consolas"/>
          <w:sz w:val="20"/>
          <w:szCs w:val="20"/>
        </w:rPr>
        <w:t xml:space="preserve"> 67 b4 95 c7</w:t>
      </w:r>
    </w:p>
    <w:p w:rsidR="00AC4E77" w:rsidRPr="00AC4E77" w:rsidRDefault="00AC4E77" w:rsidP="00AC4E77">
      <w:pPr>
        <w:spacing w:after="0"/>
        <w:rPr>
          <w:rFonts w:ascii="Consolas" w:hAnsi="Consolas" w:cs="Consolas"/>
          <w:sz w:val="20"/>
          <w:szCs w:val="20"/>
        </w:rPr>
      </w:pPr>
    </w:p>
    <w:p w:rsidR="00193DD8" w:rsidRDefault="00193DD8" w:rsidP="00A808CE">
      <w:r>
        <w:t>The first number associated with each certificate (0 in this case) is an index into the list of certificates.  To install the certificate 0, execute:</w:t>
      </w:r>
    </w:p>
    <w:p w:rsidR="00193DD8" w:rsidRPr="00193DD8" w:rsidRDefault="00193DD8" w:rsidP="00A808CE">
      <w:pPr>
        <w:rPr>
          <w:rFonts w:ascii="Consolas" w:hAnsi="Consolas" w:cs="Consolas"/>
        </w:rPr>
      </w:pPr>
      <w:proofErr w:type="spellStart"/>
      <w:proofErr w:type="gramStart"/>
      <w:r w:rsidRPr="00193DD8">
        <w:rPr>
          <w:rFonts w:ascii="Consolas" w:hAnsi="Consolas" w:cs="Consolas"/>
        </w:rPr>
        <w:t>c.InstallIndex</w:t>
      </w:r>
      <w:proofErr w:type="spellEnd"/>
      <w:r w:rsidRPr="00193DD8">
        <w:rPr>
          <w:rFonts w:ascii="Consolas" w:hAnsi="Consolas" w:cs="Consolas"/>
        </w:rPr>
        <w:t>(</w:t>
      </w:r>
      <w:proofErr w:type="gramEnd"/>
      <w:r w:rsidRPr="00193DD8">
        <w:rPr>
          <w:rFonts w:ascii="Consolas" w:hAnsi="Consolas" w:cs="Consolas"/>
        </w:rPr>
        <w:t>0)</w:t>
      </w:r>
    </w:p>
    <w:p w:rsidR="005A2144" w:rsidRDefault="00193DD8" w:rsidP="00A808CE">
      <w:r>
        <w:t xml:space="preserve">This will result in the creation of a file called </w:t>
      </w:r>
      <w:proofErr w:type="spellStart"/>
      <w:r w:rsidRPr="005A2144">
        <w:rPr>
          <w:rFonts w:ascii="Consolas" w:hAnsi="Consolas" w:cs="Consolas"/>
        </w:rPr>
        <w:t>jssecacerts</w:t>
      </w:r>
      <w:proofErr w:type="spellEnd"/>
      <w:r w:rsidR="005A2144">
        <w:t xml:space="preserve"> in current folder.  This contains all of the certificates that were in the Java certificate trust and the newly installed certificate.  </w:t>
      </w:r>
      <w:r w:rsidR="00CE6FCB">
        <w:t xml:space="preserve">We next have to </w:t>
      </w:r>
      <w:r w:rsidR="002C3D11">
        <w:t>place this file in a location that Matlab will find it.</w:t>
      </w:r>
      <w:r w:rsidR="005A2144">
        <w:t xml:space="preserve">  </w:t>
      </w:r>
    </w:p>
    <w:p w:rsidR="0090122B" w:rsidRDefault="005A2144" w:rsidP="00A808CE">
      <w:pPr>
        <w:rPr>
          <w:rFonts w:cs="Consolas"/>
        </w:rPr>
      </w:pPr>
      <w:r>
        <w:t xml:space="preserve">The Matlab function </w:t>
      </w:r>
      <w:proofErr w:type="spellStart"/>
      <w:r w:rsidRPr="005A2144">
        <w:rPr>
          <w:rFonts w:ascii="Consolas" w:hAnsi="Consolas" w:cs="Consolas"/>
        </w:rPr>
        <w:t>matlabroot</w:t>
      </w:r>
      <w:proofErr w:type="spellEnd"/>
      <w:r>
        <w:rPr>
          <w:rFonts w:ascii="Consolas" w:hAnsi="Consolas" w:cs="Consolas"/>
        </w:rPr>
        <w:t xml:space="preserve"> </w:t>
      </w:r>
      <w:r>
        <w:rPr>
          <w:rFonts w:cs="Consolas"/>
        </w:rPr>
        <w:t xml:space="preserve">will indicate where Matlab is installed.  </w:t>
      </w:r>
      <w:proofErr w:type="spellStart"/>
      <w:r>
        <w:rPr>
          <w:rFonts w:cs="Consolas"/>
        </w:rPr>
        <w:t>Matlab’s</w:t>
      </w:r>
      <w:proofErr w:type="spellEnd"/>
      <w:r>
        <w:rPr>
          <w:rFonts w:cs="Consolas"/>
        </w:rPr>
        <w:t xml:space="preserve"> Java certificates are located relative to this folder in </w:t>
      </w:r>
      <w:r w:rsidRPr="005A2144">
        <w:rPr>
          <w:rFonts w:ascii="Consolas" w:hAnsi="Consolas" w:cs="Consolas"/>
        </w:rPr>
        <w:t>sys\java\</w:t>
      </w:r>
      <w:proofErr w:type="spellStart"/>
      <w:r w:rsidRPr="005A2144">
        <w:rPr>
          <w:rFonts w:ascii="Consolas" w:hAnsi="Consolas" w:cs="Consolas"/>
        </w:rPr>
        <w:t>jre</w:t>
      </w:r>
      <w:proofErr w:type="spellEnd"/>
      <w:r w:rsidRPr="005A2144">
        <w:rPr>
          <w:rFonts w:ascii="Consolas" w:hAnsi="Consolas" w:cs="Consolas"/>
        </w:rPr>
        <w:t>\win64\</w:t>
      </w:r>
      <w:proofErr w:type="spellStart"/>
      <w:r w:rsidRPr="005A2144">
        <w:rPr>
          <w:rFonts w:ascii="Consolas" w:hAnsi="Consolas" w:cs="Consolas"/>
        </w:rPr>
        <w:t>jre</w:t>
      </w:r>
      <w:proofErr w:type="spellEnd"/>
      <w:r w:rsidRPr="005A2144">
        <w:rPr>
          <w:rFonts w:ascii="Consolas" w:hAnsi="Consolas" w:cs="Consolas"/>
        </w:rPr>
        <w:t>\lib\security</w:t>
      </w:r>
      <w:r>
        <w:rPr>
          <w:rFonts w:cs="Consolas"/>
        </w:rPr>
        <w:t xml:space="preserve"> (win64--&gt;win32 for 32 bit systems).  Begin my making a copy of the </w:t>
      </w:r>
      <w:proofErr w:type="spellStart"/>
      <w:r>
        <w:rPr>
          <w:rFonts w:cs="Consolas"/>
        </w:rPr>
        <w:t>cacerts</w:t>
      </w:r>
      <w:proofErr w:type="spellEnd"/>
      <w:r>
        <w:rPr>
          <w:rFonts w:cs="Consolas"/>
        </w:rPr>
        <w:t xml:space="preserve"> file.  Then copy </w:t>
      </w:r>
      <w:proofErr w:type="spellStart"/>
      <w:r>
        <w:rPr>
          <w:rFonts w:cs="Consolas"/>
        </w:rPr>
        <w:t>jssecacerts</w:t>
      </w:r>
      <w:proofErr w:type="spellEnd"/>
      <w:r>
        <w:rPr>
          <w:rFonts w:cs="Consolas"/>
        </w:rPr>
        <w:t xml:space="preserve"> into this folder and rename it </w:t>
      </w:r>
      <w:proofErr w:type="spellStart"/>
      <w:r>
        <w:rPr>
          <w:rFonts w:cs="Consolas"/>
        </w:rPr>
        <w:t>cacerts</w:t>
      </w:r>
      <w:proofErr w:type="spellEnd"/>
      <w:r>
        <w:rPr>
          <w:rFonts w:cs="Consolas"/>
        </w:rPr>
        <w:t>.</w:t>
      </w:r>
    </w:p>
    <w:p w:rsidR="00282A7B" w:rsidRDefault="00282A7B" w:rsidP="00FF2FD3">
      <w:pPr>
        <w:pStyle w:val="Heading3"/>
      </w:pPr>
      <w:bookmarkStart w:id="7" w:name="_Toc380209930"/>
      <w:r>
        <w:t>Certificates for Java</w:t>
      </w:r>
      <w:bookmarkEnd w:id="7"/>
    </w:p>
    <w:p w:rsidR="00282A7B" w:rsidRDefault="00282A7B" w:rsidP="00282A7B">
      <w:r>
        <w:t xml:space="preserve">Adding certificates for Java also uses the </w:t>
      </w:r>
      <w:proofErr w:type="spellStart"/>
      <w:r>
        <w:t>CertInst</w:t>
      </w:r>
      <w:proofErr w:type="spellEnd"/>
      <w:r>
        <w:t xml:space="preserve"> class, but has few steps.  In this example, we will assume that the current directory is writable, and that the Java client has been installed.</w:t>
      </w:r>
    </w:p>
    <w:p w:rsidR="00282A7B" w:rsidRDefault="00282A7B" w:rsidP="00282A7B">
      <w:r>
        <w:t>Open a command line window.  Begin by setting a variable that references the root folder of the Tethys Java client (modify for your installation, e.g. Program Files (x86) for 32 bit installs):</w:t>
      </w:r>
    </w:p>
    <w:p w:rsidR="00282A7B" w:rsidRPr="00AC4E77" w:rsidRDefault="00282A7B" w:rsidP="00AC4E77">
      <w:pPr>
        <w:pStyle w:val="NoSpacing"/>
        <w:rPr>
          <w:rFonts w:ascii="Consolas" w:hAnsi="Consolas" w:cs="Consolas"/>
        </w:rPr>
      </w:pPr>
      <w:r w:rsidRPr="00AC4E77">
        <w:rPr>
          <w:rFonts w:ascii="Consolas" w:hAnsi="Consolas" w:cs="Consolas"/>
        </w:rPr>
        <w:t xml:space="preserve">REM </w:t>
      </w:r>
      <w:r w:rsidRPr="00AC4E77">
        <w:rPr>
          <w:rFonts w:ascii="Consolas" w:hAnsi="Consolas" w:cs="Consolas"/>
        </w:rPr>
        <w:tab/>
        <w:t>Do not use quotes around the path</w:t>
      </w:r>
    </w:p>
    <w:p w:rsidR="00282A7B" w:rsidRPr="00AC4E77" w:rsidRDefault="00282A7B" w:rsidP="00AC4E77">
      <w:pPr>
        <w:pStyle w:val="NoSpacing"/>
        <w:rPr>
          <w:rFonts w:ascii="Consolas" w:hAnsi="Consolas" w:cs="Consolas"/>
        </w:rPr>
      </w:pPr>
      <w:proofErr w:type="gramStart"/>
      <w:r w:rsidRPr="00AC4E77">
        <w:rPr>
          <w:rFonts w:ascii="Consolas" w:hAnsi="Consolas" w:cs="Consolas"/>
        </w:rPr>
        <w:t>set</w:t>
      </w:r>
      <w:proofErr w:type="gramEnd"/>
      <w:r w:rsidRPr="00AC4E77">
        <w:rPr>
          <w:rFonts w:ascii="Consolas" w:hAnsi="Consolas" w:cs="Consolas"/>
        </w:rPr>
        <w:t xml:space="preserve"> JCLIENT=c:\Program Files\Tethys\client-java\classes</w:t>
      </w:r>
    </w:p>
    <w:p w:rsidR="00282A7B" w:rsidRDefault="00282A7B" w:rsidP="00282A7B"/>
    <w:p w:rsidR="00AC4E77" w:rsidRDefault="00AC4E77" w:rsidP="00282A7B">
      <w:r>
        <w:t>Make sure that your current folder is one that is writable and that the Java virtual machine (java.exe) is in your path.  Then execute the following, substituting localhost</w:t>
      </w:r>
      <w:proofErr w:type="gramStart"/>
      <w:r>
        <w:t>:9779</w:t>
      </w:r>
      <w:proofErr w:type="gramEnd"/>
      <w:r>
        <w:t xml:space="preserve"> with the name of your server and the port it is running on (default 9779):</w:t>
      </w:r>
    </w:p>
    <w:p w:rsidR="00AC4E77" w:rsidRPr="00AC4E77" w:rsidRDefault="00AC4E77" w:rsidP="00282A7B">
      <w:pPr>
        <w:rPr>
          <w:rFonts w:ascii="Consolas" w:hAnsi="Consolas" w:cs="Consolas"/>
        </w:rPr>
      </w:pPr>
      <w:proofErr w:type="gramStart"/>
      <w:r w:rsidRPr="00AC4E77">
        <w:rPr>
          <w:rFonts w:ascii="Consolas" w:hAnsi="Consolas" w:cs="Consolas"/>
        </w:rPr>
        <w:t>java</w:t>
      </w:r>
      <w:proofErr w:type="gramEnd"/>
      <w:r w:rsidRPr="00AC4E77">
        <w:rPr>
          <w:rFonts w:ascii="Consolas" w:hAnsi="Consolas" w:cs="Consolas"/>
        </w:rPr>
        <w:t xml:space="preserve"> -</w:t>
      </w:r>
      <w:proofErr w:type="spellStart"/>
      <w:r w:rsidRPr="00AC4E77">
        <w:rPr>
          <w:rFonts w:ascii="Consolas" w:hAnsi="Consolas" w:cs="Consolas"/>
        </w:rPr>
        <w:t>classpath</w:t>
      </w:r>
      <w:proofErr w:type="spellEnd"/>
      <w:r w:rsidRPr="00AC4E77">
        <w:rPr>
          <w:rFonts w:ascii="Consolas" w:hAnsi="Consolas" w:cs="Consolas"/>
        </w:rPr>
        <w:t xml:space="preserve"> %JCLIENT% </w:t>
      </w:r>
      <w:proofErr w:type="spellStart"/>
      <w:r w:rsidRPr="00AC4E77">
        <w:rPr>
          <w:rFonts w:ascii="Consolas" w:hAnsi="Consolas" w:cs="Consolas"/>
        </w:rPr>
        <w:t>dbxml</w:t>
      </w:r>
      <w:proofErr w:type="spellEnd"/>
      <w:r w:rsidRPr="00AC4E77">
        <w:rPr>
          <w:rFonts w:ascii="Consolas" w:hAnsi="Consolas" w:cs="Consolas"/>
        </w:rPr>
        <w:t>/</w:t>
      </w:r>
      <w:proofErr w:type="spellStart"/>
      <w:r w:rsidRPr="00AC4E77">
        <w:rPr>
          <w:rFonts w:ascii="Consolas" w:hAnsi="Consolas" w:cs="Consolas"/>
        </w:rPr>
        <w:t>InstallCert</w:t>
      </w:r>
      <w:proofErr w:type="spellEnd"/>
      <w:r w:rsidRPr="00AC4E77">
        <w:rPr>
          <w:rFonts w:ascii="Consolas" w:hAnsi="Consolas" w:cs="Consolas"/>
        </w:rPr>
        <w:t xml:space="preserve"> localhost:9779</w:t>
      </w:r>
    </w:p>
    <w:p w:rsidR="00AC4E77" w:rsidRDefault="00AC4E77" w:rsidP="00282A7B">
      <w:r>
        <w:t>If the certificate is installed, you will see a message indicating that this is the case and there is nothing to do.  Otherwise an error will occur and you will be shown the certificates that were found in the same format as outlined in the section for Matlab clients:</w:t>
      </w:r>
    </w:p>
    <w:p w:rsidR="00AC4E77" w:rsidRPr="00AC4E77" w:rsidRDefault="00AC4E77" w:rsidP="00AC4E77">
      <w:pPr>
        <w:spacing w:after="0"/>
        <w:rPr>
          <w:rFonts w:ascii="Consolas" w:hAnsi="Consolas" w:cs="Consolas"/>
          <w:sz w:val="20"/>
          <w:szCs w:val="20"/>
        </w:rPr>
      </w:pPr>
      <w:r w:rsidRPr="00AC4E77">
        <w:rPr>
          <w:rFonts w:ascii="Consolas" w:hAnsi="Consolas" w:cs="Consolas"/>
          <w:sz w:val="20"/>
          <w:szCs w:val="20"/>
        </w:rPr>
        <w:t>Server sent 1 certificate(s):</w:t>
      </w:r>
    </w:p>
    <w:p w:rsidR="00AC4E77" w:rsidRPr="00AC4E77" w:rsidRDefault="00AC4E77" w:rsidP="00AC4E77">
      <w:pPr>
        <w:spacing w:after="0"/>
        <w:rPr>
          <w:rFonts w:ascii="Consolas" w:hAnsi="Consolas" w:cs="Consolas"/>
          <w:sz w:val="20"/>
          <w:szCs w:val="20"/>
        </w:rPr>
      </w:pPr>
      <w:r w:rsidRPr="00AC4E77">
        <w:rPr>
          <w:rFonts w:ascii="Consolas" w:hAnsi="Consolas" w:cs="Consolas"/>
          <w:sz w:val="20"/>
          <w:szCs w:val="20"/>
        </w:rPr>
        <w:t xml:space="preserve"> 0 Subject CN=</w:t>
      </w:r>
      <w:proofErr w:type="spellStart"/>
      <w:r w:rsidRPr="00AC4E77">
        <w:rPr>
          <w:rFonts w:ascii="Consolas" w:hAnsi="Consolas" w:cs="Consolas"/>
          <w:sz w:val="20"/>
          <w:szCs w:val="20"/>
        </w:rPr>
        <w:t>localhost</w:t>
      </w:r>
      <w:proofErr w:type="spellEnd"/>
      <w:r w:rsidRPr="00AC4E77">
        <w:rPr>
          <w:rFonts w:ascii="Consolas" w:hAnsi="Consolas" w:cs="Consolas"/>
          <w:sz w:val="20"/>
          <w:szCs w:val="20"/>
        </w:rPr>
        <w:t>, OU=San Diego State University, L=San Diego, ST=CA, C=US</w:t>
      </w:r>
    </w:p>
    <w:p w:rsidR="00AC4E77" w:rsidRPr="00AC4E77" w:rsidRDefault="00AC4E77" w:rsidP="00AC4E77">
      <w:pPr>
        <w:spacing w:after="0"/>
        <w:rPr>
          <w:rFonts w:ascii="Consolas" w:hAnsi="Consolas" w:cs="Consolas"/>
          <w:sz w:val="20"/>
          <w:szCs w:val="20"/>
        </w:rPr>
      </w:pPr>
      <w:r w:rsidRPr="00AC4E77">
        <w:rPr>
          <w:rFonts w:ascii="Consolas" w:hAnsi="Consolas" w:cs="Consolas"/>
          <w:sz w:val="20"/>
          <w:szCs w:val="20"/>
        </w:rPr>
        <w:t xml:space="preserve">   </w:t>
      </w:r>
      <w:proofErr w:type="gramStart"/>
      <w:r w:rsidRPr="00AC4E77">
        <w:rPr>
          <w:rFonts w:ascii="Consolas" w:hAnsi="Consolas" w:cs="Consolas"/>
          <w:sz w:val="20"/>
          <w:szCs w:val="20"/>
        </w:rPr>
        <w:t>Issuer  CN</w:t>
      </w:r>
      <w:proofErr w:type="gramEnd"/>
      <w:r w:rsidRPr="00AC4E77">
        <w:rPr>
          <w:rFonts w:ascii="Consolas" w:hAnsi="Consolas" w:cs="Consolas"/>
          <w:sz w:val="20"/>
          <w:szCs w:val="20"/>
        </w:rPr>
        <w:t>=</w:t>
      </w:r>
      <w:proofErr w:type="spellStart"/>
      <w:r w:rsidRPr="00AC4E77">
        <w:rPr>
          <w:rFonts w:ascii="Consolas" w:hAnsi="Consolas" w:cs="Consolas"/>
          <w:sz w:val="20"/>
          <w:szCs w:val="20"/>
        </w:rPr>
        <w:t>localhost</w:t>
      </w:r>
      <w:proofErr w:type="spellEnd"/>
      <w:r w:rsidRPr="00AC4E77">
        <w:rPr>
          <w:rFonts w:ascii="Consolas" w:hAnsi="Consolas" w:cs="Consolas"/>
          <w:sz w:val="20"/>
          <w:szCs w:val="20"/>
        </w:rPr>
        <w:t>, OU=San Diego State University, L=San Diego, ST=CA, C=US</w:t>
      </w:r>
    </w:p>
    <w:p w:rsidR="00AC4E77" w:rsidRPr="00AC4E77" w:rsidRDefault="00AC4E77" w:rsidP="00AC4E77">
      <w:pPr>
        <w:spacing w:after="0"/>
        <w:rPr>
          <w:rFonts w:ascii="Consolas" w:hAnsi="Consolas" w:cs="Consolas"/>
          <w:sz w:val="20"/>
          <w:szCs w:val="20"/>
        </w:rPr>
      </w:pPr>
      <w:r w:rsidRPr="00AC4E77">
        <w:rPr>
          <w:rFonts w:ascii="Consolas" w:hAnsi="Consolas" w:cs="Consolas"/>
          <w:sz w:val="20"/>
          <w:szCs w:val="20"/>
        </w:rPr>
        <w:t xml:space="preserve">   sha1    d6 69 f0 c1 c8 4e c5 50 be 1f 90 b6 08 9c 44 8e b6 d6 </w:t>
      </w:r>
      <w:proofErr w:type="spellStart"/>
      <w:proofErr w:type="gramStart"/>
      <w:r w:rsidRPr="00AC4E77">
        <w:rPr>
          <w:rFonts w:ascii="Consolas" w:hAnsi="Consolas" w:cs="Consolas"/>
          <w:sz w:val="20"/>
          <w:szCs w:val="20"/>
        </w:rPr>
        <w:t>aa</w:t>
      </w:r>
      <w:proofErr w:type="spellEnd"/>
      <w:proofErr w:type="gramEnd"/>
      <w:r w:rsidRPr="00AC4E77">
        <w:rPr>
          <w:rFonts w:ascii="Consolas" w:hAnsi="Consolas" w:cs="Consolas"/>
          <w:sz w:val="20"/>
          <w:szCs w:val="20"/>
        </w:rPr>
        <w:t xml:space="preserve"> b6 </w:t>
      </w:r>
    </w:p>
    <w:p w:rsidR="00AC4E77" w:rsidRDefault="00AC4E77" w:rsidP="00AC4E77">
      <w:pPr>
        <w:spacing w:after="0"/>
        <w:rPr>
          <w:rFonts w:ascii="Consolas" w:hAnsi="Consolas" w:cs="Consolas"/>
          <w:sz w:val="20"/>
          <w:szCs w:val="20"/>
        </w:rPr>
      </w:pPr>
      <w:r w:rsidRPr="00AC4E77">
        <w:rPr>
          <w:rFonts w:ascii="Consolas" w:hAnsi="Consolas" w:cs="Consolas"/>
          <w:sz w:val="20"/>
          <w:szCs w:val="20"/>
        </w:rPr>
        <w:t xml:space="preserve">   md5     42 31 4e 83 22 74 b0 38 6f b3 f4 </w:t>
      </w:r>
      <w:proofErr w:type="spellStart"/>
      <w:r w:rsidRPr="00AC4E77">
        <w:rPr>
          <w:rFonts w:ascii="Consolas" w:hAnsi="Consolas" w:cs="Consolas"/>
          <w:sz w:val="20"/>
          <w:szCs w:val="20"/>
        </w:rPr>
        <w:t>ea</w:t>
      </w:r>
      <w:proofErr w:type="spellEnd"/>
      <w:r w:rsidRPr="00AC4E77">
        <w:rPr>
          <w:rFonts w:ascii="Consolas" w:hAnsi="Consolas" w:cs="Consolas"/>
          <w:sz w:val="20"/>
          <w:szCs w:val="20"/>
        </w:rPr>
        <w:t xml:space="preserve"> 67 b4 95 c7</w:t>
      </w:r>
    </w:p>
    <w:p w:rsidR="00AC4E77" w:rsidRDefault="00AC4E77" w:rsidP="00282A7B"/>
    <w:p w:rsidR="00AC4E77" w:rsidRDefault="00AC4E77" w:rsidP="00282A7B">
      <w:pPr>
        <w:rPr>
          <w:rFonts w:cs="Consolas"/>
        </w:rPr>
      </w:pPr>
      <w:r>
        <w:t xml:space="preserve">Next, you will be asked which certificate to import. In most cases, there will only be a single certificate (certificate 0), so enter 0.  A </w:t>
      </w:r>
      <w:proofErr w:type="spellStart"/>
      <w:r w:rsidRPr="00AC4E77">
        <w:rPr>
          <w:rFonts w:ascii="Consolas" w:hAnsi="Consolas" w:cs="Consolas"/>
        </w:rPr>
        <w:t>jssecacerts</w:t>
      </w:r>
      <w:proofErr w:type="spellEnd"/>
      <w:r>
        <w:rPr>
          <w:rFonts w:cs="Consolas"/>
        </w:rPr>
        <w:t xml:space="preserve"> file will be created.  </w:t>
      </w:r>
    </w:p>
    <w:p w:rsidR="00AC4E77" w:rsidRDefault="00AC4E77" w:rsidP="00282A7B">
      <w:r>
        <w:rPr>
          <w:rFonts w:cs="Consolas"/>
        </w:rPr>
        <w:lastRenderedPageBreak/>
        <w:t xml:space="preserve">For the next step, you will need administrator rights on your machine or need to have an administrator assist you.  Navigate to the directory where Java stores it certifications.  On Windows installations, this is typically </w:t>
      </w:r>
      <w:r w:rsidRPr="00AC4E77">
        <w:rPr>
          <w:rFonts w:cs="Consolas"/>
        </w:rPr>
        <w:t>C:\Program Files\Java\jre7\lib\security</w:t>
      </w:r>
      <w:r>
        <w:rPr>
          <w:rFonts w:cs="Consolas"/>
        </w:rPr>
        <w:t xml:space="preserve"> (possibly Program Files (x86)).   Rename the </w:t>
      </w:r>
      <w:proofErr w:type="spellStart"/>
      <w:r w:rsidRPr="00AC4E77">
        <w:rPr>
          <w:rFonts w:ascii="Consolas" w:hAnsi="Consolas" w:cs="Consolas"/>
        </w:rPr>
        <w:t>cacerts</w:t>
      </w:r>
      <w:proofErr w:type="spellEnd"/>
      <w:r>
        <w:rPr>
          <w:rFonts w:cs="Consolas"/>
        </w:rPr>
        <w:t xml:space="preserve"> file.  Copy </w:t>
      </w:r>
      <w:proofErr w:type="spellStart"/>
      <w:r w:rsidRPr="00CB59B4">
        <w:rPr>
          <w:rFonts w:ascii="Consolas" w:hAnsi="Consolas" w:cs="Consolas"/>
        </w:rPr>
        <w:t>jssecacerts</w:t>
      </w:r>
      <w:proofErr w:type="spellEnd"/>
      <w:r>
        <w:rPr>
          <w:rFonts w:cs="Consolas"/>
        </w:rPr>
        <w:t xml:space="preserve"> </w:t>
      </w:r>
      <w:r w:rsidR="00CB59B4">
        <w:rPr>
          <w:rFonts w:cs="Consolas"/>
        </w:rPr>
        <w:t xml:space="preserve">created earlier </w:t>
      </w:r>
      <w:r>
        <w:rPr>
          <w:rFonts w:cs="Consolas"/>
        </w:rPr>
        <w:t xml:space="preserve">to </w:t>
      </w:r>
      <w:proofErr w:type="spellStart"/>
      <w:r w:rsidRPr="00CB59B4">
        <w:rPr>
          <w:rFonts w:ascii="Consolas" w:hAnsi="Consolas" w:cs="Consolas"/>
        </w:rPr>
        <w:t>cacerts</w:t>
      </w:r>
      <w:proofErr w:type="spellEnd"/>
      <w:r>
        <w:rPr>
          <w:rFonts w:cs="Consolas"/>
        </w:rPr>
        <w:t xml:space="preserve">.  </w:t>
      </w:r>
    </w:p>
    <w:p w:rsidR="00FF2FD3" w:rsidRDefault="00FF2FD3" w:rsidP="00FF2FD3">
      <w:pPr>
        <w:pStyle w:val="Heading3"/>
      </w:pPr>
      <w:bookmarkStart w:id="8" w:name="_Toc380209931"/>
      <w:r>
        <w:t>Certificates for other clients</w:t>
      </w:r>
      <w:bookmarkEnd w:id="8"/>
    </w:p>
    <w:p w:rsidR="00FF2FD3" w:rsidRPr="00FF2FD3" w:rsidRDefault="00FF2FD3" w:rsidP="00FF2FD3">
      <w:r>
        <w:t xml:space="preserve">Many </w:t>
      </w:r>
      <w:r w:rsidR="00CB59B4">
        <w:t xml:space="preserve">other </w:t>
      </w:r>
      <w:r>
        <w:t xml:space="preserve">clients are more forgiving, for example typing </w:t>
      </w:r>
      <w:hyperlink r:id="rId7" w:history="1">
        <w:r w:rsidRPr="00C904F9">
          <w:rPr>
            <w:rStyle w:val="Hyperlink"/>
          </w:rPr>
          <w:t>https://localhost:9779//Detections</w:t>
        </w:r>
      </w:hyperlink>
      <w:r>
        <w:t xml:space="preserve"> into Internet Explorer gives you a warning that the certificate cannot be verified and then allows you to proceed at your own risk, or even install the certificate.  </w:t>
      </w:r>
    </w:p>
    <w:sectPr w:rsidR="00FF2FD3" w:rsidRPr="00FF2F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9D9"/>
    <w:rsid w:val="00027E74"/>
    <w:rsid w:val="00193469"/>
    <w:rsid w:val="00193DD8"/>
    <w:rsid w:val="0024654D"/>
    <w:rsid w:val="00282A7B"/>
    <w:rsid w:val="00291EFA"/>
    <w:rsid w:val="002C3D11"/>
    <w:rsid w:val="003459D9"/>
    <w:rsid w:val="00497524"/>
    <w:rsid w:val="005A2144"/>
    <w:rsid w:val="00664BA3"/>
    <w:rsid w:val="008229F3"/>
    <w:rsid w:val="0090122B"/>
    <w:rsid w:val="009405A7"/>
    <w:rsid w:val="00A808CE"/>
    <w:rsid w:val="00AA5478"/>
    <w:rsid w:val="00AC4E77"/>
    <w:rsid w:val="00B842BF"/>
    <w:rsid w:val="00CB59B4"/>
    <w:rsid w:val="00CE6FCB"/>
    <w:rsid w:val="00D14524"/>
    <w:rsid w:val="00D30762"/>
    <w:rsid w:val="00D46341"/>
    <w:rsid w:val="00D868FB"/>
    <w:rsid w:val="00D9125A"/>
    <w:rsid w:val="00DC2E38"/>
    <w:rsid w:val="00EB3719"/>
    <w:rsid w:val="00F15D72"/>
    <w:rsid w:val="00F56EC6"/>
    <w:rsid w:val="00FF2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5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29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63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9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59D9"/>
    <w:rPr>
      <w:color w:val="0000FF"/>
      <w:u w:val="single"/>
    </w:rPr>
  </w:style>
  <w:style w:type="character" w:customStyle="1" w:styleId="Heading2Char">
    <w:name w:val="Heading 2 Char"/>
    <w:basedOn w:val="DefaultParagraphFont"/>
    <w:link w:val="Heading2"/>
    <w:uiPriority w:val="9"/>
    <w:rsid w:val="008229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6341"/>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AC4E77"/>
    <w:pPr>
      <w:spacing w:after="0" w:line="240" w:lineRule="auto"/>
    </w:pPr>
  </w:style>
  <w:style w:type="paragraph" w:styleId="TOCHeading">
    <w:name w:val="TOC Heading"/>
    <w:basedOn w:val="Heading1"/>
    <w:next w:val="Normal"/>
    <w:uiPriority w:val="39"/>
    <w:semiHidden/>
    <w:unhideWhenUsed/>
    <w:qFormat/>
    <w:rsid w:val="00D9125A"/>
    <w:pPr>
      <w:outlineLvl w:val="9"/>
    </w:pPr>
    <w:rPr>
      <w:lang w:eastAsia="ja-JP"/>
    </w:rPr>
  </w:style>
  <w:style w:type="paragraph" w:styleId="TOC1">
    <w:name w:val="toc 1"/>
    <w:basedOn w:val="Normal"/>
    <w:next w:val="Normal"/>
    <w:autoRedefine/>
    <w:uiPriority w:val="39"/>
    <w:unhideWhenUsed/>
    <w:rsid w:val="00D9125A"/>
    <w:pPr>
      <w:spacing w:after="100"/>
    </w:pPr>
  </w:style>
  <w:style w:type="paragraph" w:styleId="TOC2">
    <w:name w:val="toc 2"/>
    <w:basedOn w:val="Normal"/>
    <w:next w:val="Normal"/>
    <w:autoRedefine/>
    <w:uiPriority w:val="39"/>
    <w:unhideWhenUsed/>
    <w:rsid w:val="00D9125A"/>
    <w:pPr>
      <w:spacing w:after="100"/>
      <w:ind w:left="220"/>
    </w:pPr>
  </w:style>
  <w:style w:type="paragraph" w:styleId="TOC3">
    <w:name w:val="toc 3"/>
    <w:basedOn w:val="Normal"/>
    <w:next w:val="Normal"/>
    <w:autoRedefine/>
    <w:uiPriority w:val="39"/>
    <w:unhideWhenUsed/>
    <w:rsid w:val="00D9125A"/>
    <w:pPr>
      <w:spacing w:after="100"/>
      <w:ind w:left="440"/>
    </w:pPr>
  </w:style>
  <w:style w:type="paragraph" w:styleId="BalloonText">
    <w:name w:val="Balloon Text"/>
    <w:basedOn w:val="Normal"/>
    <w:link w:val="BalloonTextChar"/>
    <w:uiPriority w:val="99"/>
    <w:semiHidden/>
    <w:unhideWhenUsed/>
    <w:rsid w:val="00D9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5A"/>
    <w:rPr>
      <w:rFonts w:ascii="Tahoma" w:hAnsi="Tahoma" w:cs="Tahoma"/>
      <w:sz w:val="16"/>
      <w:szCs w:val="16"/>
    </w:rPr>
  </w:style>
  <w:style w:type="paragraph" w:styleId="Title">
    <w:name w:val="Title"/>
    <w:basedOn w:val="Normal"/>
    <w:next w:val="Normal"/>
    <w:link w:val="TitleChar"/>
    <w:uiPriority w:val="10"/>
    <w:qFormat/>
    <w:rsid w:val="00D912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125A"/>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D912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59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29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63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9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59D9"/>
    <w:rPr>
      <w:color w:val="0000FF"/>
      <w:u w:val="single"/>
    </w:rPr>
  </w:style>
  <w:style w:type="character" w:customStyle="1" w:styleId="Heading2Char">
    <w:name w:val="Heading 2 Char"/>
    <w:basedOn w:val="DefaultParagraphFont"/>
    <w:link w:val="Heading2"/>
    <w:uiPriority w:val="9"/>
    <w:rsid w:val="008229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6341"/>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AC4E77"/>
    <w:pPr>
      <w:spacing w:after="0" w:line="240" w:lineRule="auto"/>
    </w:pPr>
  </w:style>
  <w:style w:type="paragraph" w:styleId="TOCHeading">
    <w:name w:val="TOC Heading"/>
    <w:basedOn w:val="Heading1"/>
    <w:next w:val="Normal"/>
    <w:uiPriority w:val="39"/>
    <w:semiHidden/>
    <w:unhideWhenUsed/>
    <w:qFormat/>
    <w:rsid w:val="00D9125A"/>
    <w:pPr>
      <w:outlineLvl w:val="9"/>
    </w:pPr>
    <w:rPr>
      <w:lang w:eastAsia="ja-JP"/>
    </w:rPr>
  </w:style>
  <w:style w:type="paragraph" w:styleId="TOC1">
    <w:name w:val="toc 1"/>
    <w:basedOn w:val="Normal"/>
    <w:next w:val="Normal"/>
    <w:autoRedefine/>
    <w:uiPriority w:val="39"/>
    <w:unhideWhenUsed/>
    <w:rsid w:val="00D9125A"/>
    <w:pPr>
      <w:spacing w:after="100"/>
    </w:pPr>
  </w:style>
  <w:style w:type="paragraph" w:styleId="TOC2">
    <w:name w:val="toc 2"/>
    <w:basedOn w:val="Normal"/>
    <w:next w:val="Normal"/>
    <w:autoRedefine/>
    <w:uiPriority w:val="39"/>
    <w:unhideWhenUsed/>
    <w:rsid w:val="00D9125A"/>
    <w:pPr>
      <w:spacing w:after="100"/>
      <w:ind w:left="220"/>
    </w:pPr>
  </w:style>
  <w:style w:type="paragraph" w:styleId="TOC3">
    <w:name w:val="toc 3"/>
    <w:basedOn w:val="Normal"/>
    <w:next w:val="Normal"/>
    <w:autoRedefine/>
    <w:uiPriority w:val="39"/>
    <w:unhideWhenUsed/>
    <w:rsid w:val="00D9125A"/>
    <w:pPr>
      <w:spacing w:after="100"/>
      <w:ind w:left="440"/>
    </w:pPr>
  </w:style>
  <w:style w:type="paragraph" w:styleId="BalloonText">
    <w:name w:val="Balloon Text"/>
    <w:basedOn w:val="Normal"/>
    <w:link w:val="BalloonTextChar"/>
    <w:uiPriority w:val="99"/>
    <w:semiHidden/>
    <w:unhideWhenUsed/>
    <w:rsid w:val="00D91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25A"/>
    <w:rPr>
      <w:rFonts w:ascii="Tahoma" w:hAnsi="Tahoma" w:cs="Tahoma"/>
      <w:sz w:val="16"/>
      <w:szCs w:val="16"/>
    </w:rPr>
  </w:style>
  <w:style w:type="paragraph" w:styleId="Title">
    <w:name w:val="Title"/>
    <w:basedOn w:val="Normal"/>
    <w:next w:val="Normal"/>
    <w:link w:val="TitleChar"/>
    <w:uiPriority w:val="10"/>
    <w:qFormat/>
    <w:rsid w:val="00D912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125A"/>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D91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calhost:9779//Detection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penssl.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1582</TotalTime>
  <Pages>6</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mroch</dc:creator>
  <cp:lastModifiedBy>mroch</cp:lastModifiedBy>
  <cp:revision>12</cp:revision>
  <dcterms:created xsi:type="dcterms:W3CDTF">2014-01-04T14:12:00Z</dcterms:created>
  <dcterms:modified xsi:type="dcterms:W3CDTF">2014-02-15T14:43:00Z</dcterms:modified>
</cp:coreProperties>
</file>